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2A0" w:rsidRPr="00C80536" w:rsidRDefault="00AA1226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DF37B4">
        <w:rPr>
          <w:rFonts w:ascii="Times New Roman" w:hAnsi="Times New Roman" w:cs="Times New Roman"/>
          <w:b/>
          <w:color w:val="273350"/>
          <w:sz w:val="32"/>
          <w:szCs w:val="32"/>
          <w:shd w:val="clear" w:color="auto" w:fill="FFFFFF"/>
        </w:rPr>
        <w:t xml:space="preserve">Основной период. </w:t>
      </w:r>
      <w:proofErr w:type="gramStart"/>
      <w:r w:rsidRPr="00DF37B4">
        <w:rPr>
          <w:rFonts w:ascii="Times New Roman" w:hAnsi="Times New Roman" w:cs="Times New Roman"/>
          <w:b/>
          <w:color w:val="273350"/>
          <w:sz w:val="32"/>
          <w:szCs w:val="32"/>
          <w:shd w:val="clear" w:color="auto" w:fill="FFFFFF"/>
        </w:rPr>
        <w:t>Май-июнь 2024</w:t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b/>
          <w:color w:val="273350"/>
          <w:sz w:val="32"/>
          <w:szCs w:val="32"/>
          <w:shd w:val="clear" w:color="auto" w:fill="FFFFFF"/>
        </w:rPr>
        <w:t>23 мая (четверг)</w:t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 xml:space="preserve"> — география, литература, химия;</w:t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b/>
          <w:color w:val="273350"/>
          <w:sz w:val="32"/>
          <w:szCs w:val="32"/>
          <w:shd w:val="clear" w:color="auto" w:fill="FFFFFF"/>
        </w:rPr>
        <w:t>28 мая (вторник)</w:t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 xml:space="preserve"> — русский язык;</w:t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b/>
          <w:color w:val="273350"/>
          <w:sz w:val="32"/>
          <w:szCs w:val="32"/>
          <w:shd w:val="clear" w:color="auto" w:fill="FFFFFF"/>
        </w:rPr>
        <w:t>31 мая (пятница)</w:t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 xml:space="preserve"> — математика, базовый и профильной уровень;</w:t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b/>
          <w:color w:val="273350"/>
          <w:sz w:val="32"/>
          <w:szCs w:val="32"/>
          <w:shd w:val="clear" w:color="auto" w:fill="FFFFFF"/>
        </w:rPr>
        <w:t>4 июня (вторник)</w:t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 xml:space="preserve"> — обществознание, физика;</w:t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b/>
          <w:color w:val="273350"/>
          <w:sz w:val="32"/>
          <w:szCs w:val="32"/>
          <w:shd w:val="clear" w:color="auto" w:fill="FFFFFF"/>
        </w:rPr>
        <w:t>7 и 8 июня (пятница и суббота)</w:t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 xml:space="preserve"> — информатика и ИКТ, иностранный язык (устная часть);</w:t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b/>
          <w:color w:val="273350"/>
          <w:sz w:val="32"/>
          <w:szCs w:val="32"/>
          <w:shd w:val="clear" w:color="auto" w:fill="FFFFFF"/>
        </w:rPr>
        <w:t>11 июня (понедельник)</w:t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 xml:space="preserve"> — биология, история, иностранный язык (письменная часть).</w:t>
      </w:r>
      <w:proofErr w:type="gramEnd"/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proofErr w:type="gramStart"/>
      <w:r w:rsidRPr="00DF37B4">
        <w:rPr>
          <w:rFonts w:ascii="Times New Roman" w:hAnsi="Times New Roman" w:cs="Times New Roman"/>
          <w:b/>
          <w:color w:val="273350"/>
          <w:sz w:val="32"/>
          <w:szCs w:val="32"/>
          <w:shd w:val="clear" w:color="auto" w:fill="FFFFFF"/>
        </w:rPr>
        <w:t>Резервные дни</w:t>
      </w:r>
      <w:r w:rsidRPr="00DF37B4">
        <w:rPr>
          <w:rFonts w:ascii="Times New Roman" w:hAnsi="Times New Roman" w:cs="Times New Roman"/>
          <w:b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>13 июня (четверг) — география, литература, обществознание, физика;</w:t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>17 июня (понедельник) — русский язык;</w:t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>18 июня (вторник) — иностранный язык (устная часть), история, химия;</w:t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>19 июня (среда) — биология, иностранный язык (письменная часть), информатика;</w:t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>20 июня (четверг) — ЕГЭ по математике базового уровня, ЕГЭ по математике профильного уровня;</w:t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>21 июня (пятница) — по всем учебным предметам.</w:t>
      </w:r>
      <w:proofErr w:type="gramEnd"/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proofErr w:type="gramStart"/>
      <w:r w:rsidRPr="00DF37B4">
        <w:rPr>
          <w:rFonts w:ascii="Times New Roman" w:hAnsi="Times New Roman" w:cs="Times New Roman"/>
          <w:b/>
          <w:color w:val="273350"/>
          <w:sz w:val="32"/>
          <w:szCs w:val="32"/>
          <w:shd w:val="clear" w:color="auto" w:fill="FFFFFF"/>
        </w:rPr>
        <w:t>В 2024 году даты пересдач ЕГЭ выглядят следующим образом:</w:t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br/>
      </w:r>
      <w:r w:rsidRPr="00DF37B4">
        <w:rPr>
          <w:rFonts w:ascii="Times New Roman" w:hAnsi="Times New Roman" w:cs="Times New Roman"/>
          <w:b/>
          <w:color w:val="273350"/>
          <w:sz w:val="32"/>
          <w:szCs w:val="32"/>
          <w:shd w:val="clear" w:color="auto" w:fill="FFFFFF"/>
        </w:rPr>
        <w:t>4 июля (четверг)</w:t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 xml:space="preserve"> — информатика, обществознание, русский язык, физика, химия, иностранный язык (письменная часть);</w:t>
      </w:r>
      <w:r w:rsidRPr="00DF37B4">
        <w:rPr>
          <w:rFonts w:ascii="Times New Roman" w:hAnsi="Times New Roman" w:cs="Times New Roman"/>
          <w:color w:val="273350"/>
          <w:sz w:val="32"/>
          <w:szCs w:val="32"/>
        </w:rPr>
        <w:br/>
      </w:r>
      <w:r w:rsidRPr="00DF37B4">
        <w:rPr>
          <w:rFonts w:ascii="Times New Roman" w:hAnsi="Times New Roman" w:cs="Times New Roman"/>
          <w:b/>
          <w:color w:val="273350"/>
          <w:sz w:val="32"/>
          <w:szCs w:val="32"/>
          <w:shd w:val="clear" w:color="auto" w:fill="FFFFFF"/>
        </w:rPr>
        <w:t>5 июля (пятница)</w:t>
      </w:r>
      <w:r w:rsidRPr="00DF37B4">
        <w:rPr>
          <w:rFonts w:ascii="Times New Roman" w:hAnsi="Times New Roman" w:cs="Times New Roman"/>
          <w:color w:val="273350"/>
          <w:sz w:val="32"/>
          <w:szCs w:val="32"/>
          <w:shd w:val="clear" w:color="auto" w:fill="FFFFFF"/>
        </w:rPr>
        <w:t xml:space="preserve"> — биология, география, математика (профильная и базовая), история, литература, иностранный язы</w:t>
      </w:r>
      <w:bookmarkEnd w:id="0"/>
      <w:r w:rsidRPr="00C80536">
        <w:rPr>
          <w:rFonts w:ascii="Times New Roman" w:hAnsi="Times New Roman" w:cs="Times New Roman"/>
          <w:color w:val="273350"/>
          <w:sz w:val="36"/>
          <w:szCs w:val="36"/>
          <w:shd w:val="clear" w:color="auto" w:fill="FFFFFF"/>
        </w:rPr>
        <w:t>к (устная часть) экзамена.</w:t>
      </w:r>
      <w:proofErr w:type="gramEnd"/>
    </w:p>
    <w:sectPr w:rsidR="00DC02A0" w:rsidRPr="00C80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62"/>
    <w:rsid w:val="00194F62"/>
    <w:rsid w:val="003B509A"/>
    <w:rsid w:val="00744864"/>
    <w:rsid w:val="009F1206"/>
    <w:rsid w:val="00AA1226"/>
    <w:rsid w:val="00C80536"/>
    <w:rsid w:val="00DC02A0"/>
    <w:rsid w:val="00DF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2024-04-25T07:29:00Z</dcterms:created>
  <dcterms:modified xsi:type="dcterms:W3CDTF">2024-04-25T07:33:00Z</dcterms:modified>
</cp:coreProperties>
</file>