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0F" w:rsidRPr="00DD1B98" w:rsidRDefault="00842C0F" w:rsidP="00842C0F">
      <w:pPr>
        <w:jc w:val="center"/>
      </w:pPr>
      <w:r w:rsidRPr="00DD1B98">
        <w:rPr>
          <w:noProof/>
        </w:rPr>
        <w:drawing>
          <wp:inline distT="0" distB="0" distL="0" distR="0">
            <wp:extent cx="638175" cy="781050"/>
            <wp:effectExtent l="0" t="0" r="9525" b="0"/>
            <wp:docPr id="1" name="Рисунок 1" descr="Без имени-1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имени-1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0F" w:rsidRPr="00DD1B98" w:rsidRDefault="00842C0F" w:rsidP="00842C0F">
      <w:pPr>
        <w:jc w:val="center"/>
        <w:rPr>
          <w:sz w:val="20"/>
        </w:rPr>
      </w:pPr>
    </w:p>
    <w:p w:rsidR="00842C0F" w:rsidRDefault="00842C0F" w:rsidP="00842C0F">
      <w:pPr>
        <w:keepNext/>
        <w:jc w:val="center"/>
        <w:outlineLvl w:val="0"/>
        <w:rPr>
          <w:b/>
          <w:bCs/>
          <w:sz w:val="16"/>
          <w:szCs w:val="16"/>
        </w:rPr>
      </w:pPr>
      <w:r w:rsidRPr="00DD1B98">
        <w:rPr>
          <w:b/>
          <w:bCs/>
          <w:sz w:val="44"/>
          <w:szCs w:val="44"/>
        </w:rPr>
        <w:t>ПОСТАНОВЛЕНИЕ</w:t>
      </w:r>
    </w:p>
    <w:p w:rsidR="006E3E9E" w:rsidRPr="006E3E9E" w:rsidRDefault="006E3E9E" w:rsidP="00842C0F">
      <w:pPr>
        <w:keepNext/>
        <w:jc w:val="center"/>
        <w:outlineLvl w:val="0"/>
        <w:rPr>
          <w:b/>
          <w:bCs/>
          <w:sz w:val="16"/>
          <w:szCs w:val="16"/>
        </w:rPr>
      </w:pPr>
    </w:p>
    <w:p w:rsidR="00842C0F" w:rsidRDefault="00842C0F" w:rsidP="00842C0F">
      <w:pPr>
        <w:jc w:val="center"/>
        <w:rPr>
          <w:b/>
          <w:bCs/>
          <w:sz w:val="28"/>
          <w:szCs w:val="28"/>
        </w:rPr>
      </w:pPr>
      <w:r w:rsidRPr="00DD1B98">
        <w:rPr>
          <w:b/>
          <w:bCs/>
          <w:sz w:val="28"/>
          <w:szCs w:val="28"/>
        </w:rPr>
        <w:t>АДМИНИСТРАЦИИ ГОРОДСКОГО ОКРУГА ВИЧУГА</w:t>
      </w:r>
    </w:p>
    <w:p w:rsidR="006E3E9E" w:rsidRDefault="006E3E9E" w:rsidP="00842C0F">
      <w:pPr>
        <w:jc w:val="center"/>
        <w:rPr>
          <w:b/>
          <w:bCs/>
          <w:sz w:val="28"/>
          <w:szCs w:val="28"/>
        </w:rPr>
      </w:pPr>
    </w:p>
    <w:p w:rsidR="006E3E9E" w:rsidRPr="00DD1B98" w:rsidRDefault="006E3E9E" w:rsidP="006E3E9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февраля 2023 г.                                                                                                 № 139</w:t>
      </w:r>
    </w:p>
    <w:p w:rsidR="00842C0F" w:rsidRPr="00DD1B98" w:rsidRDefault="00842C0F" w:rsidP="00842C0F">
      <w:pPr>
        <w:jc w:val="center"/>
        <w:rPr>
          <w:b/>
          <w:bCs/>
          <w:sz w:val="28"/>
          <w:szCs w:val="28"/>
        </w:rPr>
      </w:pPr>
    </w:p>
    <w:p w:rsidR="00934537" w:rsidRPr="006E3E9E" w:rsidRDefault="00996C86" w:rsidP="006E3E9E">
      <w:pPr>
        <w:jc w:val="center"/>
        <w:rPr>
          <w:b/>
          <w:sz w:val="28"/>
          <w:szCs w:val="28"/>
        </w:rPr>
      </w:pPr>
      <w:r w:rsidRPr="006E3E9E">
        <w:rPr>
          <w:b/>
          <w:sz w:val="28"/>
          <w:szCs w:val="28"/>
        </w:rPr>
        <w:t xml:space="preserve">Об утверждении Порядка взимания родительской платы за </w:t>
      </w:r>
      <w:r w:rsidR="00934537" w:rsidRPr="006E3E9E">
        <w:rPr>
          <w:b/>
          <w:sz w:val="28"/>
          <w:szCs w:val="28"/>
        </w:rPr>
        <w:t>содержание ребенка (</w:t>
      </w:r>
      <w:r w:rsidRPr="006E3E9E">
        <w:rPr>
          <w:b/>
          <w:sz w:val="28"/>
          <w:szCs w:val="28"/>
        </w:rPr>
        <w:t xml:space="preserve">присмотр и уход за </w:t>
      </w:r>
      <w:r w:rsidR="00934537" w:rsidRPr="006E3E9E">
        <w:rPr>
          <w:b/>
          <w:sz w:val="28"/>
          <w:szCs w:val="28"/>
        </w:rPr>
        <w:t>ребенком) в муниципальных бюджетных дошкольных образовательных организациях</w:t>
      </w:r>
    </w:p>
    <w:p w:rsidR="00A92E32" w:rsidRPr="006E3E9E" w:rsidRDefault="00996C86" w:rsidP="006E3E9E">
      <w:pPr>
        <w:jc w:val="center"/>
        <w:rPr>
          <w:b/>
          <w:sz w:val="28"/>
          <w:szCs w:val="28"/>
        </w:rPr>
      </w:pPr>
      <w:r w:rsidRPr="006E3E9E">
        <w:rPr>
          <w:b/>
          <w:sz w:val="28"/>
          <w:szCs w:val="28"/>
        </w:rPr>
        <w:t>городского округа Вичуга</w:t>
      </w:r>
    </w:p>
    <w:p w:rsidR="00996C86" w:rsidRPr="006E3E9E" w:rsidRDefault="00996C86" w:rsidP="006E3E9E">
      <w:pPr>
        <w:jc w:val="both"/>
        <w:rPr>
          <w:sz w:val="28"/>
          <w:szCs w:val="28"/>
        </w:rPr>
      </w:pPr>
    </w:p>
    <w:p w:rsidR="00A33504" w:rsidRDefault="00A92E32" w:rsidP="006E3E9E">
      <w:pPr>
        <w:jc w:val="both"/>
        <w:rPr>
          <w:sz w:val="28"/>
          <w:szCs w:val="28"/>
        </w:rPr>
      </w:pPr>
      <w:r w:rsidRPr="006E3E9E">
        <w:rPr>
          <w:sz w:val="28"/>
          <w:szCs w:val="28"/>
        </w:rPr>
        <w:t xml:space="preserve">         </w:t>
      </w:r>
      <w:r w:rsidR="00A33504" w:rsidRPr="006E3E9E">
        <w:rPr>
          <w:sz w:val="28"/>
          <w:szCs w:val="28"/>
        </w:rPr>
        <w:t xml:space="preserve">  </w:t>
      </w:r>
      <w:r w:rsidRPr="006E3E9E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</w:t>
      </w:r>
      <w:r w:rsidR="00E2150B" w:rsidRPr="006E3E9E">
        <w:rPr>
          <w:sz w:val="28"/>
          <w:szCs w:val="28"/>
        </w:rPr>
        <w:t xml:space="preserve">Федеральным законом от 24.11.1995 № 181-ФЗ "О социальной защите инвалидов", </w:t>
      </w:r>
      <w:r w:rsidR="00B243F4" w:rsidRPr="006E3E9E">
        <w:rPr>
          <w:sz w:val="28"/>
          <w:szCs w:val="28"/>
        </w:rPr>
        <w:t xml:space="preserve">постановлением Правительства Ивановской области от </w:t>
      </w:r>
      <w:r w:rsidR="00F60051" w:rsidRPr="006E3E9E">
        <w:rPr>
          <w:sz w:val="28"/>
          <w:szCs w:val="28"/>
        </w:rPr>
        <w:t>09.02.2023 № 63-п</w:t>
      </w:r>
      <w:r w:rsidR="00B243F4" w:rsidRPr="006E3E9E">
        <w:rPr>
          <w:sz w:val="28"/>
          <w:szCs w:val="28"/>
        </w:rPr>
        <w:t xml:space="preserve"> «О возмещении расходов бюджетов муниципальных районов  и городских округов Ивановской области,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Федерации», </w:t>
      </w:r>
      <w:r w:rsidR="009536E6" w:rsidRPr="006E3E9E">
        <w:rPr>
          <w:sz w:val="28"/>
          <w:szCs w:val="28"/>
        </w:rPr>
        <w:t>руководствуясь Уставом городского округа Вичуга,</w:t>
      </w:r>
      <w:r w:rsidRPr="006E3E9E">
        <w:rPr>
          <w:sz w:val="28"/>
          <w:szCs w:val="28"/>
        </w:rPr>
        <w:t xml:space="preserve">  </w:t>
      </w:r>
      <w:r w:rsidR="009536E6" w:rsidRPr="006E3E9E">
        <w:rPr>
          <w:sz w:val="28"/>
          <w:szCs w:val="28"/>
        </w:rPr>
        <w:t>ПОСТАНОВЛЯЮ</w:t>
      </w:r>
      <w:r w:rsidRPr="006E3E9E">
        <w:rPr>
          <w:sz w:val="28"/>
          <w:szCs w:val="28"/>
        </w:rPr>
        <w:t>:</w:t>
      </w:r>
    </w:p>
    <w:p w:rsidR="006E3E9E" w:rsidRPr="006E3E9E" w:rsidRDefault="006E3E9E" w:rsidP="006E3E9E">
      <w:pPr>
        <w:jc w:val="both"/>
        <w:rPr>
          <w:sz w:val="28"/>
          <w:szCs w:val="28"/>
        </w:rPr>
      </w:pPr>
    </w:p>
    <w:p w:rsidR="00D05367" w:rsidRPr="006E3E9E" w:rsidRDefault="00D05367" w:rsidP="006E3E9E">
      <w:pPr>
        <w:jc w:val="both"/>
        <w:rPr>
          <w:sz w:val="28"/>
          <w:szCs w:val="28"/>
        </w:rPr>
      </w:pPr>
      <w:r w:rsidRPr="006E3E9E">
        <w:rPr>
          <w:sz w:val="28"/>
          <w:szCs w:val="28"/>
        </w:rPr>
        <w:t xml:space="preserve">     </w:t>
      </w:r>
      <w:r w:rsidR="006E3E9E">
        <w:rPr>
          <w:sz w:val="28"/>
          <w:szCs w:val="28"/>
        </w:rPr>
        <w:tab/>
        <w:t xml:space="preserve">1. </w:t>
      </w:r>
      <w:r w:rsidRPr="006E3E9E">
        <w:rPr>
          <w:sz w:val="28"/>
          <w:szCs w:val="28"/>
        </w:rPr>
        <w:t xml:space="preserve">Утвердить Порядок </w:t>
      </w:r>
      <w:r w:rsidR="00934537" w:rsidRPr="006E3E9E">
        <w:rPr>
          <w:sz w:val="28"/>
          <w:szCs w:val="28"/>
        </w:rPr>
        <w:t>взимания родительской платы за содержание ребенка (присмотр и уход за ребенком) в муниципальных бюджетных дошкольных образовательных организациях городского округа Вичуга</w:t>
      </w:r>
      <w:r w:rsidRPr="006E3E9E">
        <w:rPr>
          <w:sz w:val="28"/>
          <w:szCs w:val="28"/>
        </w:rPr>
        <w:t xml:space="preserve"> (прилагается).</w:t>
      </w:r>
      <w:r w:rsidR="00267271" w:rsidRPr="006E3E9E">
        <w:rPr>
          <w:sz w:val="28"/>
          <w:szCs w:val="28"/>
        </w:rPr>
        <w:t xml:space="preserve">     </w:t>
      </w:r>
    </w:p>
    <w:p w:rsidR="00267271" w:rsidRPr="006E3E9E" w:rsidRDefault="00D05367" w:rsidP="006E3E9E">
      <w:pPr>
        <w:jc w:val="both"/>
        <w:rPr>
          <w:sz w:val="28"/>
          <w:szCs w:val="28"/>
        </w:rPr>
      </w:pPr>
      <w:r w:rsidRPr="006E3E9E">
        <w:rPr>
          <w:sz w:val="28"/>
          <w:szCs w:val="28"/>
        </w:rPr>
        <w:t xml:space="preserve">     </w:t>
      </w:r>
      <w:r w:rsidR="006E3E9E">
        <w:rPr>
          <w:sz w:val="28"/>
          <w:szCs w:val="28"/>
        </w:rPr>
        <w:tab/>
      </w:r>
      <w:r w:rsidRPr="006E3E9E">
        <w:rPr>
          <w:sz w:val="28"/>
          <w:szCs w:val="28"/>
        </w:rPr>
        <w:t>2</w:t>
      </w:r>
      <w:r w:rsidR="00267271" w:rsidRPr="006E3E9E">
        <w:rPr>
          <w:sz w:val="28"/>
          <w:szCs w:val="28"/>
        </w:rPr>
        <w:t xml:space="preserve">. </w:t>
      </w:r>
      <w:r w:rsidR="00E8659D" w:rsidRPr="006E3E9E">
        <w:rPr>
          <w:sz w:val="28"/>
          <w:szCs w:val="28"/>
        </w:rPr>
        <w:t>Настоящее постановление вступает в силу с даты подписания и распространяется на правоотношения, возникшие с 01.01.2023</w:t>
      </w:r>
      <w:r w:rsidR="00267271" w:rsidRPr="006E3E9E">
        <w:rPr>
          <w:sz w:val="28"/>
          <w:szCs w:val="28"/>
        </w:rPr>
        <w:t xml:space="preserve">.          </w:t>
      </w:r>
    </w:p>
    <w:p w:rsidR="00267271" w:rsidRPr="006E3E9E" w:rsidRDefault="00267271" w:rsidP="006E3E9E">
      <w:pPr>
        <w:jc w:val="both"/>
        <w:rPr>
          <w:sz w:val="28"/>
          <w:szCs w:val="28"/>
        </w:rPr>
      </w:pPr>
      <w:r w:rsidRPr="006E3E9E">
        <w:rPr>
          <w:sz w:val="28"/>
          <w:szCs w:val="28"/>
        </w:rPr>
        <w:lastRenderedPageBreak/>
        <w:t xml:space="preserve">     </w:t>
      </w:r>
      <w:r w:rsidR="006E3E9E">
        <w:rPr>
          <w:sz w:val="28"/>
          <w:szCs w:val="28"/>
        </w:rPr>
        <w:tab/>
      </w:r>
      <w:r w:rsidR="00D05367" w:rsidRPr="006E3E9E">
        <w:rPr>
          <w:sz w:val="28"/>
          <w:szCs w:val="28"/>
        </w:rPr>
        <w:t>3</w:t>
      </w:r>
      <w:r w:rsidRPr="006E3E9E">
        <w:rPr>
          <w:sz w:val="28"/>
          <w:szCs w:val="28"/>
        </w:rPr>
        <w:t>. Разместить настоящее постановление на официальном сайте администрации городского округа Вичуга в информационно -  телекоммуникационной сети «</w:t>
      </w:r>
      <w:r w:rsidR="00E8659D" w:rsidRPr="006E3E9E">
        <w:rPr>
          <w:sz w:val="28"/>
          <w:szCs w:val="28"/>
        </w:rPr>
        <w:t>Интернет» и опубликовать</w:t>
      </w:r>
      <w:r w:rsidRPr="006E3E9E">
        <w:rPr>
          <w:sz w:val="28"/>
          <w:szCs w:val="28"/>
        </w:rPr>
        <w:t xml:space="preserve"> в Вестнике органов местного самоуправления городского округа Вичуга.</w:t>
      </w:r>
    </w:p>
    <w:p w:rsidR="00267271" w:rsidRPr="006E3E9E" w:rsidRDefault="00267271" w:rsidP="006E3E9E">
      <w:pPr>
        <w:jc w:val="both"/>
        <w:rPr>
          <w:sz w:val="28"/>
          <w:szCs w:val="28"/>
        </w:rPr>
      </w:pPr>
      <w:r w:rsidRPr="006E3E9E">
        <w:rPr>
          <w:sz w:val="28"/>
          <w:szCs w:val="28"/>
        </w:rPr>
        <w:t xml:space="preserve">     </w:t>
      </w:r>
      <w:r w:rsidR="006E3E9E">
        <w:rPr>
          <w:sz w:val="28"/>
          <w:szCs w:val="28"/>
        </w:rPr>
        <w:tab/>
      </w:r>
      <w:r w:rsidR="00D05367" w:rsidRPr="006E3E9E">
        <w:rPr>
          <w:sz w:val="28"/>
          <w:szCs w:val="28"/>
        </w:rPr>
        <w:t>4</w:t>
      </w:r>
      <w:r w:rsidRPr="006E3E9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963E69" w:rsidRPr="006E3E9E">
        <w:rPr>
          <w:sz w:val="28"/>
          <w:szCs w:val="28"/>
        </w:rPr>
        <w:t xml:space="preserve">первого </w:t>
      </w:r>
      <w:r w:rsidRPr="006E3E9E">
        <w:rPr>
          <w:sz w:val="28"/>
          <w:szCs w:val="28"/>
        </w:rPr>
        <w:t xml:space="preserve">заместителя </w:t>
      </w:r>
      <w:r w:rsidR="00E8659D" w:rsidRPr="006E3E9E">
        <w:rPr>
          <w:sz w:val="28"/>
          <w:szCs w:val="28"/>
        </w:rPr>
        <w:t>главы администрации городского</w:t>
      </w:r>
      <w:r w:rsidRPr="006E3E9E">
        <w:rPr>
          <w:sz w:val="28"/>
          <w:szCs w:val="28"/>
        </w:rPr>
        <w:t xml:space="preserve"> округа Вичуга </w:t>
      </w:r>
      <w:r w:rsidR="00E8659D" w:rsidRPr="006E3E9E">
        <w:rPr>
          <w:sz w:val="28"/>
          <w:szCs w:val="28"/>
        </w:rPr>
        <w:t xml:space="preserve"> Виноградову</w:t>
      </w:r>
      <w:r w:rsidRPr="006E3E9E">
        <w:rPr>
          <w:sz w:val="28"/>
          <w:szCs w:val="28"/>
        </w:rPr>
        <w:t xml:space="preserve"> И.А.</w:t>
      </w:r>
    </w:p>
    <w:p w:rsidR="00267271" w:rsidRPr="006E3E9E" w:rsidRDefault="00267271" w:rsidP="006E3E9E">
      <w:pPr>
        <w:jc w:val="both"/>
        <w:rPr>
          <w:sz w:val="28"/>
          <w:szCs w:val="28"/>
        </w:rPr>
      </w:pPr>
    </w:p>
    <w:p w:rsidR="00267271" w:rsidRPr="006E3E9E" w:rsidRDefault="00267271" w:rsidP="006E3E9E">
      <w:pPr>
        <w:jc w:val="both"/>
        <w:rPr>
          <w:sz w:val="28"/>
          <w:szCs w:val="28"/>
        </w:rPr>
      </w:pPr>
    </w:p>
    <w:p w:rsidR="00267271" w:rsidRPr="006E3E9E" w:rsidRDefault="00267271" w:rsidP="006E3E9E">
      <w:pPr>
        <w:jc w:val="both"/>
        <w:rPr>
          <w:b/>
          <w:sz w:val="28"/>
          <w:szCs w:val="28"/>
        </w:rPr>
      </w:pPr>
      <w:r w:rsidRPr="006E3E9E">
        <w:rPr>
          <w:b/>
          <w:sz w:val="28"/>
          <w:szCs w:val="28"/>
        </w:rPr>
        <w:t xml:space="preserve">Глава городского округа Вичуга                   </w:t>
      </w:r>
      <w:r w:rsidR="00E8659D" w:rsidRPr="006E3E9E">
        <w:rPr>
          <w:b/>
          <w:sz w:val="28"/>
          <w:szCs w:val="28"/>
        </w:rPr>
        <w:t xml:space="preserve">                            </w:t>
      </w:r>
      <w:r w:rsidRPr="006E3E9E">
        <w:rPr>
          <w:b/>
          <w:sz w:val="28"/>
          <w:szCs w:val="28"/>
        </w:rPr>
        <w:t xml:space="preserve">    </w:t>
      </w:r>
      <w:r w:rsidR="006E3E9E">
        <w:rPr>
          <w:b/>
          <w:sz w:val="28"/>
          <w:szCs w:val="28"/>
        </w:rPr>
        <w:t xml:space="preserve">        </w:t>
      </w:r>
      <w:r w:rsidRPr="006E3E9E">
        <w:rPr>
          <w:b/>
          <w:sz w:val="28"/>
          <w:szCs w:val="28"/>
        </w:rPr>
        <w:t>П.Н. Плохов</w:t>
      </w: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Pr="006E3E9E" w:rsidRDefault="00A21C8A" w:rsidP="006E3E9E">
      <w:pPr>
        <w:jc w:val="both"/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6E3E9E" w:rsidRDefault="006E3E9E" w:rsidP="00267271">
      <w:pPr>
        <w:rPr>
          <w:sz w:val="28"/>
          <w:szCs w:val="28"/>
        </w:rPr>
      </w:pPr>
    </w:p>
    <w:p w:rsidR="00D05367" w:rsidRPr="00D05367" w:rsidRDefault="00D05367" w:rsidP="00D05367">
      <w:pPr>
        <w:jc w:val="right"/>
      </w:pPr>
      <w:r w:rsidRPr="00D05367">
        <w:t xml:space="preserve">Приложение                                                            </w:t>
      </w:r>
    </w:p>
    <w:p w:rsidR="00D05367" w:rsidRPr="00D05367" w:rsidRDefault="00D05367" w:rsidP="00D05367">
      <w:pPr>
        <w:jc w:val="right"/>
      </w:pPr>
      <w:r w:rsidRPr="00D05367">
        <w:t xml:space="preserve">к постановлению администрации </w:t>
      </w:r>
    </w:p>
    <w:p w:rsidR="00D05367" w:rsidRPr="00D05367" w:rsidRDefault="00D05367" w:rsidP="00D05367">
      <w:pPr>
        <w:jc w:val="right"/>
      </w:pPr>
      <w:r w:rsidRPr="00D05367">
        <w:t>городского округа Вичуга</w:t>
      </w:r>
      <w:r w:rsidR="006E3E9E">
        <w:t xml:space="preserve"> от 27.02.2023 г. № 139</w:t>
      </w:r>
    </w:p>
    <w:p w:rsidR="00E057C4" w:rsidRDefault="00E057C4" w:rsidP="00267271">
      <w:pPr>
        <w:rPr>
          <w:sz w:val="28"/>
          <w:szCs w:val="28"/>
        </w:rPr>
      </w:pPr>
    </w:p>
    <w:p w:rsidR="00D05367" w:rsidRDefault="00D05367" w:rsidP="00267271">
      <w:pPr>
        <w:rPr>
          <w:sz w:val="28"/>
          <w:szCs w:val="28"/>
        </w:rPr>
      </w:pPr>
    </w:p>
    <w:p w:rsidR="00D05367" w:rsidRPr="00D05367" w:rsidRDefault="00D05367" w:rsidP="00D05367">
      <w:pPr>
        <w:widowControl w:val="0"/>
        <w:autoSpaceDE w:val="0"/>
        <w:autoSpaceDN w:val="0"/>
        <w:ind w:left="332" w:right="189"/>
        <w:jc w:val="center"/>
        <w:outlineLvl w:val="0"/>
        <w:rPr>
          <w:b/>
          <w:bCs/>
          <w:sz w:val="28"/>
          <w:szCs w:val="28"/>
          <w:lang w:eastAsia="en-US"/>
        </w:rPr>
      </w:pPr>
      <w:r w:rsidRPr="00D05367">
        <w:rPr>
          <w:b/>
          <w:bCs/>
          <w:sz w:val="28"/>
          <w:szCs w:val="28"/>
          <w:lang w:eastAsia="en-US"/>
        </w:rPr>
        <w:t>ПОРЯДОК</w:t>
      </w:r>
    </w:p>
    <w:p w:rsidR="00150EF1" w:rsidRDefault="00934537" w:rsidP="00934537">
      <w:pPr>
        <w:jc w:val="center"/>
        <w:rPr>
          <w:b/>
          <w:sz w:val="28"/>
          <w:szCs w:val="28"/>
        </w:rPr>
      </w:pPr>
      <w:r w:rsidRPr="00934537">
        <w:rPr>
          <w:b/>
          <w:sz w:val="28"/>
          <w:szCs w:val="28"/>
        </w:rPr>
        <w:t>взимания родительской платы за содержание ребенка (присмотр и уход за ребенком) в муниципальных бюджетных дошкольны</w:t>
      </w:r>
      <w:r>
        <w:rPr>
          <w:b/>
          <w:sz w:val="28"/>
          <w:szCs w:val="28"/>
        </w:rPr>
        <w:t xml:space="preserve">х образовательных организациях </w:t>
      </w:r>
      <w:r w:rsidRPr="00934537">
        <w:rPr>
          <w:b/>
          <w:sz w:val="28"/>
          <w:szCs w:val="28"/>
        </w:rPr>
        <w:t>городского округа Вичуга</w:t>
      </w:r>
    </w:p>
    <w:p w:rsidR="00934537" w:rsidRDefault="00934537" w:rsidP="00934537">
      <w:pPr>
        <w:jc w:val="center"/>
        <w:rPr>
          <w:b/>
          <w:sz w:val="28"/>
          <w:szCs w:val="28"/>
        </w:rPr>
      </w:pPr>
    </w:p>
    <w:p w:rsidR="00150EF1" w:rsidRPr="00BF570E" w:rsidRDefault="00BF570E" w:rsidP="00BF570E">
      <w:pPr>
        <w:widowControl w:val="0"/>
        <w:tabs>
          <w:tab w:val="left" w:pos="4180"/>
        </w:tabs>
        <w:autoSpaceDE w:val="0"/>
        <w:autoSpaceDN w:val="0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150EF1" w:rsidRPr="00BF570E">
        <w:rPr>
          <w:b/>
          <w:sz w:val="28"/>
        </w:rPr>
        <w:t>Общие</w:t>
      </w:r>
      <w:r w:rsidR="00150EF1" w:rsidRPr="00BF570E">
        <w:rPr>
          <w:b/>
          <w:spacing w:val="-3"/>
          <w:sz w:val="28"/>
        </w:rPr>
        <w:t xml:space="preserve"> </w:t>
      </w:r>
      <w:r w:rsidR="00150EF1" w:rsidRPr="00BF570E">
        <w:rPr>
          <w:b/>
          <w:sz w:val="28"/>
        </w:rPr>
        <w:t>положения</w:t>
      </w:r>
    </w:p>
    <w:p w:rsidR="00150EF1" w:rsidRPr="00934537" w:rsidRDefault="00BF570E" w:rsidP="00934537">
      <w:pPr>
        <w:widowControl w:val="0"/>
        <w:tabs>
          <w:tab w:val="left" w:pos="1314"/>
        </w:tabs>
        <w:autoSpaceDE w:val="0"/>
        <w:autoSpaceDN w:val="0"/>
        <w:ind w:left="-268" w:right="106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1.1. </w:t>
      </w:r>
      <w:r w:rsidR="00150EF1" w:rsidRPr="00934537">
        <w:rPr>
          <w:sz w:val="28"/>
        </w:rPr>
        <w:t xml:space="preserve">Настоящий Порядок разработан в соответствии с </w:t>
      </w:r>
      <w:r w:rsidR="00E2150B" w:rsidRPr="00E2150B">
        <w:rPr>
          <w:sz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Федерации", </w:t>
      </w:r>
      <w:r w:rsidR="00150EF1" w:rsidRPr="00934537">
        <w:rPr>
          <w:sz w:val="28"/>
        </w:rPr>
        <w:t xml:space="preserve">Федеральным </w:t>
      </w:r>
      <w:hyperlink r:id="rId9">
        <w:r w:rsidR="00150EF1" w:rsidRPr="00934537">
          <w:rPr>
            <w:sz w:val="28"/>
          </w:rPr>
          <w:t>законом</w:t>
        </w:r>
      </w:hyperlink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от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29.12.2012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№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273-ФЗ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"Об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образовании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в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Российской</w:t>
      </w:r>
      <w:r w:rsidR="00150EF1" w:rsidRPr="00934537">
        <w:rPr>
          <w:spacing w:val="71"/>
          <w:sz w:val="28"/>
        </w:rPr>
        <w:t xml:space="preserve"> </w:t>
      </w:r>
      <w:r w:rsidR="00150EF1" w:rsidRPr="00934537">
        <w:rPr>
          <w:sz w:val="28"/>
        </w:rPr>
        <w:t>Федерации",</w:t>
      </w:r>
      <w:r w:rsidR="00150EF1" w:rsidRPr="00934537">
        <w:rPr>
          <w:spacing w:val="-67"/>
          <w:sz w:val="28"/>
        </w:rPr>
        <w:t xml:space="preserve"> </w:t>
      </w:r>
      <w:r w:rsidR="00150EF1" w:rsidRPr="00934537">
        <w:rPr>
          <w:sz w:val="28"/>
        </w:rPr>
        <w:t>Федеральным</w:t>
      </w:r>
      <w:r w:rsidR="00150EF1" w:rsidRPr="00934537">
        <w:rPr>
          <w:spacing w:val="1"/>
          <w:sz w:val="28"/>
        </w:rPr>
        <w:t xml:space="preserve"> </w:t>
      </w:r>
      <w:hyperlink r:id="rId10">
        <w:r w:rsidR="00150EF1" w:rsidRPr="00934537">
          <w:rPr>
            <w:sz w:val="28"/>
          </w:rPr>
          <w:t>законом</w:t>
        </w:r>
      </w:hyperlink>
      <w:r w:rsidR="00150EF1" w:rsidRPr="00934537">
        <w:rPr>
          <w:sz w:val="28"/>
        </w:rPr>
        <w:t xml:space="preserve"> от 24.11.1995 № 181-ФЗ "О социальной защите инвалидов", </w:t>
      </w:r>
      <w:r w:rsidR="00E2150B" w:rsidRPr="00E2150B">
        <w:rPr>
          <w:sz w:val="28"/>
          <w:szCs w:val="28"/>
        </w:rPr>
        <w:t>постановлением Правительства Ивановской области от 09.02.2023 № 63-п «О возмещении расходов бюджетов муниципальных районов  и городских округов Ивановской области,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</w:t>
      </w:r>
      <w:r w:rsidR="00E2150B">
        <w:rPr>
          <w:sz w:val="28"/>
          <w:szCs w:val="28"/>
        </w:rPr>
        <w:t>нные Силы Российской Федерации»</w:t>
      </w:r>
      <w:r w:rsidR="00150EF1" w:rsidRPr="00934537">
        <w:rPr>
          <w:sz w:val="28"/>
        </w:rPr>
        <w:t>.</w:t>
      </w:r>
    </w:p>
    <w:p w:rsidR="00150EF1" w:rsidRPr="00934537" w:rsidRDefault="00BF570E" w:rsidP="00934537">
      <w:pPr>
        <w:widowControl w:val="0"/>
        <w:tabs>
          <w:tab w:val="left" w:pos="1334"/>
        </w:tabs>
        <w:autoSpaceDE w:val="0"/>
        <w:autoSpaceDN w:val="0"/>
        <w:spacing w:before="1"/>
        <w:ind w:left="-268" w:right="106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1.2. </w:t>
      </w:r>
      <w:r w:rsidR="00150EF1" w:rsidRPr="00934537">
        <w:rPr>
          <w:sz w:val="28"/>
        </w:rPr>
        <w:t>Настоящий Порядок регламентирует взаимоотношения муниципальных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образовательных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организаций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городского округа Вичуга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реализующих основную образовательную программу дошкольного образования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 xml:space="preserve">(далее - </w:t>
      </w:r>
      <w:r>
        <w:rPr>
          <w:sz w:val="28"/>
        </w:rPr>
        <w:t>ДОУ</w:t>
      </w:r>
      <w:r w:rsidR="00150EF1" w:rsidRPr="00934537">
        <w:rPr>
          <w:sz w:val="28"/>
        </w:rPr>
        <w:t>) и родителей (законных представителей)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 xml:space="preserve">детей в части, касающейся </w:t>
      </w:r>
      <w:r w:rsidR="00C24341">
        <w:rPr>
          <w:sz w:val="28"/>
        </w:rPr>
        <w:t>взимания</w:t>
      </w:r>
      <w:r w:rsidR="00150EF1" w:rsidRPr="00934537">
        <w:rPr>
          <w:sz w:val="28"/>
        </w:rPr>
        <w:t xml:space="preserve"> родительской платы </w:t>
      </w:r>
      <w:r w:rsidR="00934537" w:rsidRPr="00934537">
        <w:rPr>
          <w:sz w:val="28"/>
        </w:rPr>
        <w:t>за содержание ребенка (присмотр и уход за ребенком)</w:t>
      </w:r>
      <w:r w:rsidR="00150EF1" w:rsidRPr="00934537">
        <w:rPr>
          <w:sz w:val="28"/>
        </w:rPr>
        <w:t>,</w:t>
      </w:r>
      <w:r w:rsidR="00150EF1" w:rsidRPr="00934537">
        <w:rPr>
          <w:spacing w:val="-5"/>
          <w:sz w:val="28"/>
        </w:rPr>
        <w:t xml:space="preserve"> </w:t>
      </w:r>
      <w:r w:rsidR="00150EF1" w:rsidRPr="00934537">
        <w:rPr>
          <w:sz w:val="28"/>
        </w:rPr>
        <w:t>посещающими</w:t>
      </w:r>
      <w:r w:rsidR="00150EF1" w:rsidRPr="00934537">
        <w:rPr>
          <w:spacing w:val="-1"/>
          <w:sz w:val="28"/>
        </w:rPr>
        <w:t xml:space="preserve"> </w:t>
      </w:r>
      <w:r w:rsidR="00150EF1" w:rsidRPr="00934537">
        <w:rPr>
          <w:sz w:val="28"/>
        </w:rPr>
        <w:t>вышеуказанные</w:t>
      </w:r>
      <w:r w:rsidR="00150EF1" w:rsidRPr="00934537">
        <w:rPr>
          <w:spacing w:val="-2"/>
          <w:sz w:val="28"/>
        </w:rPr>
        <w:t xml:space="preserve"> </w:t>
      </w:r>
      <w:r>
        <w:rPr>
          <w:sz w:val="28"/>
        </w:rPr>
        <w:t>ДОУ</w:t>
      </w:r>
      <w:r w:rsidR="00150EF1" w:rsidRPr="00934537">
        <w:rPr>
          <w:sz w:val="28"/>
        </w:rPr>
        <w:t>.</w:t>
      </w:r>
    </w:p>
    <w:p w:rsidR="00150EF1" w:rsidRPr="00934537" w:rsidRDefault="00BF570E" w:rsidP="00934537">
      <w:pPr>
        <w:widowControl w:val="0"/>
        <w:tabs>
          <w:tab w:val="left" w:pos="1382"/>
        </w:tabs>
        <w:autoSpaceDE w:val="0"/>
        <w:autoSpaceDN w:val="0"/>
        <w:ind w:left="-268" w:right="110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1.3. </w:t>
      </w:r>
      <w:r w:rsidR="00150EF1" w:rsidRPr="00934537">
        <w:rPr>
          <w:sz w:val="28"/>
        </w:rPr>
        <w:t>Под</w:t>
      </w:r>
      <w:r w:rsidR="00150EF1" w:rsidRPr="00934537">
        <w:rPr>
          <w:spacing w:val="1"/>
          <w:sz w:val="28"/>
        </w:rPr>
        <w:t xml:space="preserve"> </w:t>
      </w:r>
      <w:r w:rsidR="00934537" w:rsidRPr="00934537">
        <w:rPr>
          <w:sz w:val="28"/>
        </w:rPr>
        <w:t>содержание</w:t>
      </w:r>
      <w:r w:rsidR="00934537">
        <w:rPr>
          <w:sz w:val="28"/>
        </w:rPr>
        <w:t>м</w:t>
      </w:r>
      <w:r w:rsidR="00934537" w:rsidRPr="00934537">
        <w:rPr>
          <w:sz w:val="28"/>
        </w:rPr>
        <w:t xml:space="preserve"> ребенка (присмотр</w:t>
      </w:r>
      <w:r w:rsidR="00934537">
        <w:rPr>
          <w:sz w:val="28"/>
        </w:rPr>
        <w:t>ом</w:t>
      </w:r>
      <w:r w:rsidR="00934537" w:rsidRPr="00934537">
        <w:rPr>
          <w:sz w:val="28"/>
        </w:rPr>
        <w:t xml:space="preserve"> и уход</w:t>
      </w:r>
      <w:r w:rsidR="00934537">
        <w:rPr>
          <w:sz w:val="28"/>
        </w:rPr>
        <w:t>ом</w:t>
      </w:r>
      <w:r w:rsidR="00934537" w:rsidRPr="00934537">
        <w:rPr>
          <w:sz w:val="28"/>
        </w:rPr>
        <w:t xml:space="preserve"> за ребенком)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понимается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комплекс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мер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по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организации питания</w:t>
      </w:r>
      <w:r w:rsidR="00934537" w:rsidRPr="00934537">
        <w:rPr>
          <w:sz w:val="28"/>
        </w:rPr>
        <w:t xml:space="preserve"> детей</w:t>
      </w:r>
      <w:r w:rsidR="00150EF1" w:rsidRPr="00934537">
        <w:rPr>
          <w:sz w:val="28"/>
        </w:rPr>
        <w:t>.</w:t>
      </w:r>
    </w:p>
    <w:p w:rsidR="00150EF1" w:rsidRDefault="00150EF1" w:rsidP="00150EF1">
      <w:pPr>
        <w:tabs>
          <w:tab w:val="left" w:pos="1260"/>
        </w:tabs>
        <w:rPr>
          <w:color w:val="000000"/>
          <w:sz w:val="28"/>
          <w:szCs w:val="28"/>
          <w:lang w:bidi="ru-RU"/>
        </w:rPr>
      </w:pPr>
    </w:p>
    <w:p w:rsidR="006E3E9E" w:rsidRDefault="006E3E9E" w:rsidP="00150EF1">
      <w:pPr>
        <w:tabs>
          <w:tab w:val="left" w:pos="1260"/>
        </w:tabs>
        <w:rPr>
          <w:color w:val="000000"/>
          <w:sz w:val="28"/>
          <w:szCs w:val="28"/>
          <w:lang w:bidi="ru-RU"/>
        </w:rPr>
      </w:pPr>
    </w:p>
    <w:p w:rsidR="006E3E9E" w:rsidRDefault="006E3E9E" w:rsidP="00150EF1">
      <w:pPr>
        <w:tabs>
          <w:tab w:val="left" w:pos="1260"/>
        </w:tabs>
        <w:rPr>
          <w:color w:val="000000"/>
          <w:sz w:val="28"/>
          <w:szCs w:val="28"/>
          <w:lang w:bidi="ru-RU"/>
        </w:rPr>
      </w:pPr>
    </w:p>
    <w:p w:rsidR="00BF570E" w:rsidRDefault="00150EF1" w:rsidP="00BF570E">
      <w:pPr>
        <w:tabs>
          <w:tab w:val="left" w:pos="1260"/>
        </w:tabs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lastRenderedPageBreak/>
        <w:t>2. Порядок установления размера родительской платы</w:t>
      </w:r>
    </w:p>
    <w:p w:rsidR="00BF570E" w:rsidRDefault="00BF570E" w:rsidP="00BF570E">
      <w:pPr>
        <w:tabs>
          <w:tab w:val="left" w:pos="12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F570E">
        <w:rPr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="00C24341">
        <w:rPr>
          <w:sz w:val="28"/>
          <w:szCs w:val="28"/>
        </w:rPr>
        <w:t>Родительская плата</w:t>
      </w:r>
      <w:r w:rsidR="00934537" w:rsidRPr="00934537">
        <w:rPr>
          <w:sz w:val="28"/>
          <w:szCs w:val="28"/>
        </w:rPr>
        <w:t xml:space="preserve"> </w:t>
      </w:r>
      <w:r w:rsidRPr="00BF570E">
        <w:rPr>
          <w:sz w:val="28"/>
          <w:szCs w:val="28"/>
        </w:rPr>
        <w:t>за содержание ребенка (присмотр и уход за ребенком)</w:t>
      </w:r>
      <w:r w:rsidR="00934537" w:rsidRPr="00934537">
        <w:rPr>
          <w:sz w:val="28"/>
          <w:szCs w:val="28"/>
        </w:rPr>
        <w:t xml:space="preserve">, посещающим </w:t>
      </w:r>
      <w:r>
        <w:rPr>
          <w:sz w:val="28"/>
          <w:szCs w:val="28"/>
        </w:rPr>
        <w:t>ДОУ</w:t>
      </w:r>
      <w:r w:rsidR="00934537" w:rsidRPr="00934537">
        <w:rPr>
          <w:sz w:val="28"/>
          <w:szCs w:val="28"/>
        </w:rPr>
        <w:t xml:space="preserve">, вносится в размере, устанавливаемом на очередной финансовый год постановлением администрации </w:t>
      </w:r>
      <w:r>
        <w:rPr>
          <w:sz w:val="28"/>
          <w:szCs w:val="28"/>
        </w:rPr>
        <w:t>городского округа Вичуга</w:t>
      </w:r>
      <w:r w:rsidR="00150EF1" w:rsidRPr="00150EF1">
        <w:rPr>
          <w:sz w:val="28"/>
          <w:szCs w:val="28"/>
        </w:rPr>
        <w:t xml:space="preserve">. </w:t>
      </w:r>
    </w:p>
    <w:p w:rsidR="00150EF1" w:rsidRDefault="00BF570E" w:rsidP="00BF570E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BF570E">
        <w:rPr>
          <w:sz w:val="28"/>
          <w:szCs w:val="28"/>
        </w:rPr>
        <w:t>Родители (законные представители) не позднее 1</w:t>
      </w:r>
      <w:r w:rsidR="00DE6F4D">
        <w:rPr>
          <w:sz w:val="28"/>
          <w:szCs w:val="28"/>
        </w:rPr>
        <w:t>5</w:t>
      </w:r>
      <w:r w:rsidRPr="00BF570E">
        <w:rPr>
          <w:sz w:val="28"/>
          <w:szCs w:val="28"/>
        </w:rPr>
        <w:t xml:space="preserve"> числа текущего месяца производят оплату </w:t>
      </w:r>
      <w:r w:rsidR="002B0F60">
        <w:rPr>
          <w:sz w:val="28"/>
          <w:szCs w:val="28"/>
        </w:rPr>
        <w:t xml:space="preserve">за </w:t>
      </w:r>
      <w:r w:rsidR="002B0F60" w:rsidRPr="002B0F60">
        <w:rPr>
          <w:sz w:val="28"/>
          <w:szCs w:val="28"/>
        </w:rPr>
        <w:t>содержание ребенка (присмотр и уход за ребенком)</w:t>
      </w:r>
      <w:r w:rsidRPr="00BF570E">
        <w:rPr>
          <w:sz w:val="28"/>
          <w:szCs w:val="28"/>
        </w:rPr>
        <w:t xml:space="preserve"> путем безналичного перечисления денежных средств на лицевой счет</w:t>
      </w:r>
      <w:r w:rsidR="002B0F60">
        <w:rPr>
          <w:sz w:val="28"/>
          <w:szCs w:val="28"/>
        </w:rPr>
        <w:t xml:space="preserve"> ДОУ</w:t>
      </w:r>
      <w:r w:rsidRPr="00BF570E">
        <w:rPr>
          <w:sz w:val="28"/>
          <w:szCs w:val="28"/>
        </w:rPr>
        <w:t>.</w:t>
      </w:r>
    </w:p>
    <w:p w:rsidR="00DE6F4D" w:rsidRPr="00DE6F4D" w:rsidRDefault="00DE6F4D" w:rsidP="00DE6F4D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 </w:t>
      </w:r>
      <w:r w:rsidRPr="00DE6F4D">
        <w:rPr>
          <w:sz w:val="28"/>
          <w:szCs w:val="28"/>
        </w:rPr>
        <w:t xml:space="preserve">Начисление родительской платы </w:t>
      </w:r>
      <w:r w:rsidR="00C24341" w:rsidRPr="00C24341">
        <w:rPr>
          <w:sz w:val="28"/>
          <w:szCs w:val="28"/>
        </w:rPr>
        <w:t>за содержание ребенка (присмотр и уход за ребенком)</w:t>
      </w:r>
      <w:r w:rsidR="00C24341">
        <w:rPr>
          <w:sz w:val="28"/>
          <w:szCs w:val="28"/>
        </w:rPr>
        <w:t xml:space="preserve"> </w:t>
      </w:r>
      <w:r w:rsidRPr="00DE6F4D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Pr="00DE6F4D">
        <w:rPr>
          <w:sz w:val="28"/>
          <w:szCs w:val="28"/>
        </w:rPr>
        <w:t xml:space="preserve"> производится до 7-го числа месяца, следующего за отчетным, согласно календарному графику работы ДОУ и табелю учета посещаемости </w:t>
      </w:r>
      <w:r w:rsidR="00C24341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за предыдущий месяц (</w:t>
      </w:r>
      <w:r w:rsidRPr="00DE6F4D">
        <w:rPr>
          <w:sz w:val="28"/>
          <w:szCs w:val="28"/>
        </w:rPr>
        <w:t>с учетом дней посещения ребенка в месяц</w:t>
      </w:r>
      <w:r>
        <w:rPr>
          <w:sz w:val="28"/>
          <w:szCs w:val="28"/>
        </w:rPr>
        <w:t>)</w:t>
      </w:r>
      <w:r w:rsidRPr="00DE6F4D">
        <w:rPr>
          <w:sz w:val="28"/>
          <w:szCs w:val="28"/>
        </w:rPr>
        <w:t xml:space="preserve">. </w:t>
      </w:r>
    </w:p>
    <w:p w:rsidR="00DE6F4D" w:rsidRPr="00150EF1" w:rsidRDefault="00DE6F4D" w:rsidP="00BF570E">
      <w:pPr>
        <w:tabs>
          <w:tab w:val="left" w:pos="1260"/>
        </w:tabs>
        <w:jc w:val="both"/>
        <w:rPr>
          <w:b/>
          <w:sz w:val="28"/>
          <w:szCs w:val="28"/>
        </w:rPr>
      </w:pPr>
    </w:p>
    <w:p w:rsidR="00150EF1" w:rsidRPr="00150EF1" w:rsidRDefault="00150EF1" w:rsidP="002B0F60">
      <w:pPr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t>3. Определение размера родительской платы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</w:t>
      </w:r>
      <w:r w:rsidR="00AC587D">
        <w:rPr>
          <w:sz w:val="28"/>
          <w:szCs w:val="28"/>
        </w:rPr>
        <w:t>детьми</w:t>
      </w:r>
      <w:r w:rsidR="00150EF1" w:rsidRPr="00150EF1">
        <w:rPr>
          <w:sz w:val="28"/>
          <w:szCs w:val="28"/>
        </w:rPr>
        <w:t xml:space="preserve"> (продукты питания).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3.2. Размер родительской платы не зависит от количества рабочих дней в разные месяцы.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3.3. В случае непосещения </w:t>
      </w:r>
      <w:r w:rsidR="00AC587D">
        <w:rPr>
          <w:sz w:val="28"/>
          <w:szCs w:val="28"/>
        </w:rPr>
        <w:t>детьми</w:t>
      </w:r>
      <w:r w:rsidR="00150EF1" w:rsidRPr="00150EF1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производится перерасчет родительской платы.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3.5. Родительская плата </w:t>
      </w:r>
      <w:r w:rsidRPr="002B0F60">
        <w:rPr>
          <w:sz w:val="28"/>
          <w:szCs w:val="28"/>
        </w:rPr>
        <w:t>за содержание ребенка (присмотр и уход за ребенком)</w:t>
      </w:r>
      <w:r>
        <w:rPr>
          <w:sz w:val="28"/>
          <w:szCs w:val="28"/>
        </w:rPr>
        <w:t xml:space="preserve">, </w:t>
      </w:r>
      <w:r w:rsidR="00150EF1" w:rsidRPr="00150EF1">
        <w:rPr>
          <w:sz w:val="28"/>
          <w:szCs w:val="28"/>
        </w:rPr>
        <w:t xml:space="preserve">детьми-инвалидами, детьми-сиротами и детьми, оставшимися без попечения родителей, обучающимися 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, не взимается.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3.6. Отдельные категории родителей (законных представителей) имеют право на </w:t>
      </w:r>
      <w:r w:rsidR="00AC587D">
        <w:rPr>
          <w:sz w:val="28"/>
          <w:szCs w:val="28"/>
        </w:rPr>
        <w:t>уменьшение</w:t>
      </w:r>
      <w:r w:rsidR="00150EF1" w:rsidRPr="00150EF1">
        <w:rPr>
          <w:sz w:val="28"/>
          <w:szCs w:val="28"/>
        </w:rPr>
        <w:t xml:space="preserve"> родительской плат</w:t>
      </w:r>
      <w:r w:rsidR="00AC587D">
        <w:rPr>
          <w:sz w:val="28"/>
          <w:szCs w:val="28"/>
        </w:rPr>
        <w:t>ы</w:t>
      </w:r>
      <w:r w:rsidR="00150EF1" w:rsidRPr="00150EF1">
        <w:rPr>
          <w:sz w:val="28"/>
          <w:szCs w:val="28"/>
        </w:rPr>
        <w:t xml:space="preserve"> за </w:t>
      </w:r>
      <w:r w:rsidRPr="002B0F60">
        <w:rPr>
          <w:sz w:val="28"/>
          <w:szCs w:val="28"/>
        </w:rPr>
        <w:t>содержание ребенка (присмотр и уход за ребенком)</w:t>
      </w:r>
      <w:r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0EF1" w:rsidRPr="00150EF1">
        <w:rPr>
          <w:sz w:val="28"/>
          <w:szCs w:val="28"/>
        </w:rPr>
        <w:t xml:space="preserve">3.7. Родители (законные представители) </w:t>
      </w:r>
      <w:r w:rsidR="00AC587D">
        <w:rPr>
          <w:sz w:val="28"/>
          <w:szCs w:val="28"/>
        </w:rPr>
        <w:t>детей</w:t>
      </w:r>
      <w:r w:rsidR="00150EF1" w:rsidRPr="00150EF1">
        <w:rPr>
          <w:sz w:val="28"/>
          <w:szCs w:val="28"/>
        </w:rPr>
        <w:t xml:space="preserve">, имеющие </w:t>
      </w:r>
      <w:r w:rsidR="00115039">
        <w:rPr>
          <w:sz w:val="28"/>
          <w:szCs w:val="28"/>
        </w:rPr>
        <w:t xml:space="preserve">право на </w:t>
      </w:r>
      <w:r w:rsidR="00AC587D" w:rsidRPr="00AC587D">
        <w:rPr>
          <w:sz w:val="28"/>
          <w:szCs w:val="28"/>
        </w:rPr>
        <w:t>уменьшение родительской платы</w:t>
      </w:r>
      <w:r w:rsidR="00150EF1" w:rsidRPr="00AC587D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за </w:t>
      </w:r>
      <w:r w:rsidRPr="002B0F60">
        <w:rPr>
          <w:sz w:val="28"/>
          <w:szCs w:val="28"/>
        </w:rPr>
        <w:t>содержание ребенка (присмотр и уход за ребенком)</w:t>
      </w:r>
      <w:r>
        <w:rPr>
          <w:sz w:val="28"/>
          <w:szCs w:val="28"/>
        </w:rPr>
        <w:t xml:space="preserve">, </w:t>
      </w:r>
      <w:r w:rsidR="00150EF1" w:rsidRPr="00150EF1">
        <w:rPr>
          <w:sz w:val="28"/>
          <w:szCs w:val="28"/>
        </w:rPr>
        <w:t xml:space="preserve">при поступлении ребенка в ДОУ предоставляют документы, подтверждающие право на </w:t>
      </w:r>
      <w:r w:rsidR="00115039" w:rsidRPr="00115039">
        <w:rPr>
          <w:sz w:val="28"/>
          <w:szCs w:val="28"/>
        </w:rPr>
        <w:t>уменьшение родительской платы за содержание ребенка (присмотр и уход за ребенком)</w:t>
      </w:r>
      <w:r w:rsidR="00150EF1" w:rsidRPr="00150EF1">
        <w:rPr>
          <w:sz w:val="28"/>
          <w:szCs w:val="28"/>
        </w:rPr>
        <w:t xml:space="preserve"> и </w:t>
      </w:r>
      <w:r w:rsidRPr="00150EF1">
        <w:rPr>
          <w:sz w:val="28"/>
          <w:szCs w:val="28"/>
        </w:rPr>
        <w:t>при необходимости,</w:t>
      </w:r>
      <w:r w:rsidR="00150EF1" w:rsidRPr="00150EF1">
        <w:rPr>
          <w:sz w:val="28"/>
          <w:szCs w:val="28"/>
        </w:rPr>
        <w:t xml:space="preserve"> подтверждают ее в течени</w:t>
      </w:r>
      <w:r w:rsidR="00F8733E">
        <w:rPr>
          <w:sz w:val="28"/>
          <w:szCs w:val="28"/>
        </w:rPr>
        <w:t>е</w:t>
      </w:r>
      <w:r w:rsidR="00150EF1" w:rsidRPr="00150EF1">
        <w:rPr>
          <w:sz w:val="28"/>
          <w:szCs w:val="28"/>
        </w:rPr>
        <w:t xml:space="preserve"> </w:t>
      </w:r>
      <w:r w:rsidR="00115039">
        <w:rPr>
          <w:sz w:val="28"/>
          <w:szCs w:val="28"/>
        </w:rPr>
        <w:t xml:space="preserve">всего периода </w:t>
      </w:r>
      <w:r w:rsidR="00150EF1" w:rsidRPr="00150EF1">
        <w:rPr>
          <w:sz w:val="28"/>
          <w:szCs w:val="28"/>
        </w:rPr>
        <w:t xml:space="preserve">посещения ребенком </w:t>
      </w:r>
      <w:r w:rsidRPr="00150EF1">
        <w:rPr>
          <w:sz w:val="28"/>
          <w:szCs w:val="28"/>
        </w:rPr>
        <w:t>ДОУ.</w:t>
      </w:r>
    </w:p>
    <w:p w:rsid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3.8. </w:t>
      </w:r>
      <w:r w:rsidR="003D441B">
        <w:rPr>
          <w:sz w:val="28"/>
          <w:szCs w:val="28"/>
        </w:rPr>
        <w:t>У</w:t>
      </w:r>
      <w:r w:rsidR="003D441B" w:rsidRPr="003D441B">
        <w:rPr>
          <w:sz w:val="28"/>
          <w:szCs w:val="28"/>
        </w:rPr>
        <w:t>меньшение родительской платы за содержание ребенка (присмотр и уход за ребенком)</w:t>
      </w:r>
      <w:r w:rsidR="003D441B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предоставляются с момента подачи заявления и документов, подтверждающих право на </w:t>
      </w:r>
      <w:r w:rsidR="003D441B">
        <w:rPr>
          <w:sz w:val="28"/>
          <w:szCs w:val="28"/>
        </w:rPr>
        <w:t>у</w:t>
      </w:r>
      <w:r w:rsidR="003D441B" w:rsidRPr="003D441B">
        <w:rPr>
          <w:sz w:val="28"/>
          <w:szCs w:val="28"/>
        </w:rPr>
        <w:t>меньшение родительской платы за содержание ребенка (присмотр и уход за ребенком)</w:t>
      </w:r>
      <w:r w:rsidR="00150EF1" w:rsidRPr="003D441B">
        <w:rPr>
          <w:sz w:val="28"/>
          <w:szCs w:val="28"/>
        </w:rPr>
        <w:t>.</w:t>
      </w:r>
    </w:p>
    <w:p w:rsidR="003D441B" w:rsidRPr="003D441B" w:rsidRDefault="003D441B" w:rsidP="003D4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D441B">
        <w:rPr>
          <w:sz w:val="28"/>
          <w:szCs w:val="28"/>
        </w:rPr>
        <w:t>3.</w:t>
      </w:r>
      <w:r>
        <w:rPr>
          <w:sz w:val="28"/>
          <w:szCs w:val="28"/>
        </w:rPr>
        <w:t xml:space="preserve">9. </w:t>
      </w:r>
      <w:r w:rsidRPr="003D441B">
        <w:rPr>
          <w:sz w:val="28"/>
          <w:szCs w:val="28"/>
        </w:rPr>
        <w:t xml:space="preserve">Уменьшение родительской платы за содержание ребенка (присмотр и уход за ребенком) в </w:t>
      </w:r>
      <w:r>
        <w:rPr>
          <w:sz w:val="28"/>
          <w:szCs w:val="28"/>
        </w:rPr>
        <w:t>ДОУ</w:t>
      </w:r>
      <w:r w:rsidRPr="003D441B">
        <w:rPr>
          <w:sz w:val="28"/>
          <w:szCs w:val="28"/>
        </w:rPr>
        <w:t xml:space="preserve"> предоставляется приказом </w:t>
      </w:r>
      <w:r>
        <w:rPr>
          <w:sz w:val="28"/>
          <w:szCs w:val="28"/>
        </w:rPr>
        <w:t>заведующего ДОУ</w:t>
      </w:r>
      <w:r w:rsidRPr="003D441B">
        <w:rPr>
          <w:sz w:val="28"/>
          <w:szCs w:val="28"/>
        </w:rPr>
        <w:t>.</w:t>
      </w:r>
    </w:p>
    <w:p w:rsidR="003D441B" w:rsidRPr="00150EF1" w:rsidRDefault="003D441B" w:rsidP="003D4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D441B">
        <w:rPr>
          <w:sz w:val="28"/>
          <w:szCs w:val="28"/>
        </w:rPr>
        <w:t>Приказ заведующего ДОУ о предоставлении уменьшени</w:t>
      </w:r>
      <w:r>
        <w:rPr>
          <w:sz w:val="28"/>
          <w:szCs w:val="28"/>
        </w:rPr>
        <w:t>я</w:t>
      </w:r>
      <w:r w:rsidRPr="003D441B">
        <w:rPr>
          <w:sz w:val="28"/>
          <w:szCs w:val="28"/>
        </w:rPr>
        <w:t xml:space="preserve"> родительской платы за содержание ребенка (присмотр и уход за ребенком) оформляется в день подачи заявления и документов.</w:t>
      </w:r>
      <w:r>
        <w:rPr>
          <w:sz w:val="28"/>
          <w:szCs w:val="28"/>
        </w:rPr>
        <w:t xml:space="preserve">     </w:t>
      </w:r>
    </w:p>
    <w:p w:rsidR="00150EF1" w:rsidRDefault="003D441B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="00150EF1" w:rsidRPr="00150EF1">
        <w:rPr>
          <w:sz w:val="28"/>
          <w:szCs w:val="28"/>
        </w:rPr>
        <w:t xml:space="preserve">. В случае непредставления документов, подтверждающих право </w:t>
      </w:r>
      <w:r w:rsidR="00E1247A">
        <w:rPr>
          <w:sz w:val="28"/>
          <w:szCs w:val="28"/>
        </w:rPr>
        <w:t>на у</w:t>
      </w:r>
      <w:r w:rsidR="00E1247A" w:rsidRPr="00E1247A">
        <w:rPr>
          <w:sz w:val="28"/>
          <w:szCs w:val="28"/>
        </w:rPr>
        <w:t xml:space="preserve">меньшение родительской платы </w:t>
      </w:r>
      <w:r w:rsidR="002B0F60" w:rsidRPr="002B0F60">
        <w:rPr>
          <w:sz w:val="28"/>
          <w:szCs w:val="28"/>
        </w:rPr>
        <w:t xml:space="preserve">за содержание ребенка (присмотр и уход за </w:t>
      </w:r>
      <w:r w:rsidR="002B0F60" w:rsidRPr="002B0F60">
        <w:rPr>
          <w:sz w:val="28"/>
          <w:szCs w:val="28"/>
        </w:rPr>
        <w:lastRenderedPageBreak/>
        <w:t>ребенком)</w:t>
      </w:r>
      <w:r w:rsidR="002B0F60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в </w:t>
      </w:r>
      <w:r w:rsidR="002B0F60"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, </w:t>
      </w:r>
      <w:r w:rsidR="00E1247A">
        <w:rPr>
          <w:sz w:val="28"/>
          <w:szCs w:val="28"/>
        </w:rPr>
        <w:t xml:space="preserve">родительская </w:t>
      </w:r>
      <w:r w:rsidR="00150EF1" w:rsidRPr="00150EF1">
        <w:rPr>
          <w:sz w:val="28"/>
          <w:szCs w:val="28"/>
        </w:rPr>
        <w:t xml:space="preserve">плата </w:t>
      </w:r>
      <w:r w:rsidR="002B0F60" w:rsidRPr="002B0F60">
        <w:rPr>
          <w:sz w:val="28"/>
          <w:szCs w:val="28"/>
        </w:rPr>
        <w:t>за содержание ребенка (присмотр и уход за ребенком)</w:t>
      </w:r>
      <w:r w:rsidR="002B0F60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>взимается в полном объеме.</w:t>
      </w:r>
    </w:p>
    <w:p w:rsidR="004C69F5" w:rsidRDefault="004C69F5" w:rsidP="00150EF1">
      <w:pPr>
        <w:jc w:val="both"/>
        <w:rPr>
          <w:sz w:val="28"/>
          <w:szCs w:val="28"/>
        </w:rPr>
      </w:pPr>
    </w:p>
    <w:p w:rsidR="006E3E9E" w:rsidRPr="00150EF1" w:rsidRDefault="006E3E9E" w:rsidP="00150EF1">
      <w:pPr>
        <w:jc w:val="both"/>
        <w:rPr>
          <w:sz w:val="28"/>
          <w:szCs w:val="28"/>
        </w:rPr>
      </w:pPr>
    </w:p>
    <w:p w:rsidR="00150EF1" w:rsidRPr="00150EF1" w:rsidRDefault="00150EF1" w:rsidP="002B0F60">
      <w:pPr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t>4. Порядок взимания родительской платы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>Размер родительской платы подлежит уменьшению по следующим основаниям: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150EF1" w:rsidRPr="00150EF1">
        <w:rPr>
          <w:sz w:val="28"/>
          <w:szCs w:val="28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 - на срок, указанный в справке, выданной медицинским учреждением;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="00150EF1" w:rsidRPr="00150EF1">
        <w:rPr>
          <w:sz w:val="28"/>
          <w:szCs w:val="28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 w:rsidR="00150EF1" w:rsidRPr="00150EF1">
        <w:rPr>
          <w:sz w:val="28"/>
          <w:szCs w:val="28"/>
        </w:rPr>
        <w:t>отсутствие ребенка в ДОУ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807E29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9577B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50EF1" w:rsidRPr="00150EF1">
        <w:rPr>
          <w:sz w:val="28"/>
          <w:szCs w:val="28"/>
        </w:rPr>
        <w:t>на период карантина в ДОУ, проведения ремонтных работ и аварийных работ, приостановления деятельности ДОУ</w:t>
      </w:r>
      <w:r w:rsidR="00807E29">
        <w:rPr>
          <w:sz w:val="28"/>
          <w:szCs w:val="28"/>
        </w:rPr>
        <w:t>;</w:t>
      </w:r>
    </w:p>
    <w:p w:rsidR="00150EF1" w:rsidRPr="00150EF1" w:rsidRDefault="00807E29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4.1.5</w:t>
      </w:r>
      <w:r w:rsidR="009577BD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случаях предоставления </w:t>
      </w:r>
      <w:r w:rsidR="00F8733E">
        <w:rPr>
          <w:sz w:val="28"/>
          <w:szCs w:val="28"/>
        </w:rPr>
        <w:t xml:space="preserve">социальной поддержки по </w:t>
      </w:r>
      <w:r w:rsidR="00E1247A">
        <w:rPr>
          <w:sz w:val="28"/>
          <w:szCs w:val="28"/>
        </w:rPr>
        <w:t>у</w:t>
      </w:r>
      <w:r w:rsidR="00E1247A" w:rsidRPr="00E1247A">
        <w:rPr>
          <w:sz w:val="28"/>
          <w:szCs w:val="28"/>
        </w:rPr>
        <w:t>меньшени</w:t>
      </w:r>
      <w:r w:rsidR="00F8733E">
        <w:rPr>
          <w:sz w:val="28"/>
          <w:szCs w:val="28"/>
        </w:rPr>
        <w:t>ю</w:t>
      </w:r>
      <w:r w:rsidR="00E1247A" w:rsidRPr="00E1247A">
        <w:rPr>
          <w:sz w:val="28"/>
          <w:szCs w:val="28"/>
        </w:rPr>
        <w:t xml:space="preserve"> родительской платы</w:t>
      </w:r>
      <w:r w:rsidRPr="00E1247A">
        <w:rPr>
          <w:sz w:val="28"/>
          <w:szCs w:val="28"/>
        </w:rPr>
        <w:t>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="00150EF1" w:rsidRPr="00150EF1">
        <w:rPr>
          <w:sz w:val="28"/>
          <w:szCs w:val="28"/>
        </w:rPr>
        <w:t>.  За дни, которые ребенок не посещал ДОУ по основаниям, указанным в пункте 4.</w:t>
      </w:r>
      <w:r>
        <w:rPr>
          <w:sz w:val="28"/>
          <w:szCs w:val="28"/>
        </w:rPr>
        <w:t>1</w:t>
      </w:r>
      <w:r w:rsidR="00150EF1" w:rsidRPr="00150EF1">
        <w:rPr>
          <w:sz w:val="28"/>
          <w:szCs w:val="28"/>
        </w:rPr>
        <w:t xml:space="preserve">. настоящего </w:t>
      </w:r>
      <w:r>
        <w:rPr>
          <w:sz w:val="28"/>
          <w:szCs w:val="28"/>
        </w:rPr>
        <w:t>Порядка</w:t>
      </w:r>
      <w:r w:rsidR="009577BD">
        <w:rPr>
          <w:sz w:val="28"/>
          <w:szCs w:val="28"/>
        </w:rPr>
        <w:t>,</w:t>
      </w:r>
      <w:r w:rsidR="00150EF1" w:rsidRPr="00150EF1">
        <w:rPr>
          <w:sz w:val="28"/>
          <w:szCs w:val="28"/>
        </w:rPr>
        <w:t xml:space="preserve"> производится перерасчет </w:t>
      </w:r>
      <w:r w:rsidR="009577BD">
        <w:rPr>
          <w:sz w:val="28"/>
          <w:szCs w:val="28"/>
        </w:rPr>
        <w:t xml:space="preserve">родительской </w:t>
      </w:r>
      <w:r w:rsidR="00150EF1" w:rsidRPr="00150EF1">
        <w:rPr>
          <w:sz w:val="28"/>
          <w:szCs w:val="28"/>
        </w:rPr>
        <w:t>платы на основании табеля учета посещаемости детей за прошедший месяц.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="00150EF1" w:rsidRPr="00150EF1">
        <w:rPr>
          <w:sz w:val="28"/>
          <w:szCs w:val="28"/>
        </w:rPr>
        <w:t xml:space="preserve">. Сумма, подлежащая перерасчету, учитывается при определении размера родительской платы 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следующего периода.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="00150EF1" w:rsidRPr="00150EF1">
        <w:rPr>
          <w:sz w:val="28"/>
          <w:szCs w:val="28"/>
        </w:rPr>
        <w:t>. Задолженность по родительской плате, образовавшаяся по вине родителей, может быть взыскана с родителей (законных представителей) в судебном порядке.</w:t>
      </w:r>
    </w:p>
    <w:p w:rsidR="00150EF1" w:rsidRPr="001E0594" w:rsidRDefault="004260A2" w:rsidP="001E0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="00150EF1" w:rsidRPr="00150EF1">
        <w:rPr>
          <w:sz w:val="28"/>
          <w:szCs w:val="28"/>
        </w:rPr>
        <w:t xml:space="preserve">. В случае отчисления ребенка из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  <w:bookmarkStart w:id="0" w:name="bookmark3"/>
    </w:p>
    <w:p w:rsidR="00DE735D" w:rsidRDefault="00DE735D" w:rsidP="004260A2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150EF1" w:rsidRPr="00150EF1" w:rsidRDefault="00150EF1" w:rsidP="004260A2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 xml:space="preserve">5. Порядок предоставления </w:t>
      </w:r>
      <w:r w:rsidR="00F1461A">
        <w:rPr>
          <w:rFonts w:eastAsia="Arial Unicode MS"/>
          <w:b/>
          <w:color w:val="000000"/>
          <w:sz w:val="28"/>
          <w:szCs w:val="28"/>
          <w:lang w:bidi="ru-RU"/>
        </w:rPr>
        <w:t>уменьшения</w:t>
      </w: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 xml:space="preserve"> родительской плат</w:t>
      </w:r>
      <w:bookmarkEnd w:id="0"/>
      <w:r w:rsidR="00F1461A">
        <w:rPr>
          <w:rFonts w:eastAsia="Arial Unicode MS"/>
          <w:b/>
          <w:color w:val="000000"/>
          <w:sz w:val="28"/>
          <w:szCs w:val="28"/>
          <w:lang w:bidi="ru-RU"/>
        </w:rPr>
        <w:t>ы</w:t>
      </w:r>
    </w:p>
    <w:p w:rsidR="00150EF1" w:rsidRPr="00150EF1" w:rsidRDefault="004260A2" w:rsidP="00E2150B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5.1.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F1461A">
        <w:rPr>
          <w:rFonts w:eastAsia="Arial Unicode MS"/>
          <w:color w:val="000000"/>
          <w:sz w:val="28"/>
          <w:szCs w:val="28"/>
          <w:lang w:bidi="ru-RU"/>
        </w:rPr>
        <w:t>У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>меньшени</w:t>
      </w:r>
      <w:r w:rsidR="00F1461A">
        <w:rPr>
          <w:rFonts w:eastAsia="Arial Unicode MS"/>
          <w:color w:val="000000"/>
          <w:sz w:val="28"/>
          <w:szCs w:val="28"/>
          <w:lang w:bidi="ru-RU"/>
        </w:rPr>
        <w:t>е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>за содержание ребенка (присмотр и уход за ребенком)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 ДОУ предоставля</w:t>
      </w:r>
      <w:r w:rsidR="001308B0">
        <w:rPr>
          <w:rFonts w:eastAsia="Arial Unicode MS"/>
          <w:color w:val="000000"/>
          <w:sz w:val="28"/>
          <w:szCs w:val="28"/>
          <w:lang w:bidi="ru-RU"/>
        </w:rPr>
        <w:t>е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тся следующим категориям:</w:t>
      </w:r>
    </w:p>
    <w:p w:rsidR="00150EF1" w:rsidRPr="00150EF1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.1.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семьям, имеющим трех и более несовершеннолетних детей - в размере 25% от платы, взимаемой с родителей (законных представителей) воспитанников;</w:t>
      </w:r>
    </w:p>
    <w:p w:rsidR="00150EF1" w:rsidRPr="00150EF1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.2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для родителей, являющихся инвалидами </w:t>
      </w:r>
      <w:r w:rsidR="00E37A9D" w:rsidRPr="00E37A9D">
        <w:rPr>
          <w:rFonts w:eastAsia="Arial Unicode MS"/>
          <w:color w:val="000000"/>
          <w:sz w:val="28"/>
          <w:szCs w:val="28"/>
          <w:lang w:bidi="ru-RU"/>
        </w:rPr>
        <w:t xml:space="preserve">I, II, III </w:t>
      </w:r>
      <w:r w:rsidRPr="00150EF1">
        <w:rPr>
          <w:rFonts w:eastAsia="Arial Unicode MS"/>
          <w:color w:val="000000"/>
          <w:sz w:val="28"/>
          <w:szCs w:val="28"/>
          <w:lang w:bidi="ru-RU"/>
        </w:rPr>
        <w:t>группы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- в размере 50% от платы, взимаемой с родителей (законных представителей) воспитанников</w:t>
      </w:r>
      <w:r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1E0594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.3. </w:t>
      </w:r>
      <w:r w:rsidR="009577BD">
        <w:rPr>
          <w:rFonts w:eastAsia="Arial Unicode MS"/>
          <w:color w:val="000000"/>
          <w:sz w:val="28"/>
          <w:szCs w:val="28"/>
          <w:lang w:bidi="ru-RU"/>
        </w:rPr>
        <w:t xml:space="preserve">семьям,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имеющим детей-инвалидов, детей сирот и детей, оставшихся без попечения родителей, а также усыновленных (удочеренных) детей - в виде освобождения от родительской платы</w:t>
      </w:r>
      <w:r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807E29" w:rsidRDefault="00807E29" w:rsidP="001E0594">
      <w:pPr>
        <w:widowControl w:val="0"/>
        <w:ind w:firstLine="426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.4 для родителей (законных представителей) детей с туберкулезной интоксикацией </w:t>
      </w:r>
      <w:r w:rsidRPr="00807E29">
        <w:rPr>
          <w:rFonts w:eastAsia="Arial Unicode MS"/>
          <w:color w:val="000000"/>
          <w:sz w:val="28"/>
          <w:szCs w:val="28"/>
          <w:lang w:bidi="ru-RU"/>
        </w:rPr>
        <w:t>- в виде освобождения от родительской платы;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>.</w:t>
      </w:r>
      <w:r w:rsidR="00807E29">
        <w:rPr>
          <w:rFonts w:eastAsia="Arial Unicode MS"/>
          <w:color w:val="000000"/>
          <w:sz w:val="28"/>
          <w:szCs w:val="28"/>
          <w:lang w:bidi="ru-RU"/>
        </w:rPr>
        <w:t>5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 </w:t>
      </w:r>
      <w:r w:rsidR="009577BD">
        <w:rPr>
          <w:rFonts w:eastAsia="Arial Unicode MS"/>
          <w:color w:val="000000"/>
          <w:sz w:val="28"/>
          <w:szCs w:val="28"/>
          <w:lang w:bidi="ru-RU"/>
        </w:rPr>
        <w:t xml:space="preserve">для родителей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дет</w:t>
      </w:r>
      <w:r w:rsidR="009577BD">
        <w:rPr>
          <w:rFonts w:eastAsia="Arial Unicode MS"/>
          <w:color w:val="000000"/>
          <w:sz w:val="28"/>
          <w:szCs w:val="28"/>
          <w:lang w:bidi="ru-RU"/>
        </w:rPr>
        <w:t>ей</w:t>
      </w:r>
      <w:r>
        <w:rPr>
          <w:rFonts w:eastAsia="Arial Unicode MS"/>
          <w:color w:val="000000"/>
          <w:sz w:val="28"/>
          <w:szCs w:val="28"/>
          <w:lang w:bidi="ru-RU"/>
        </w:rPr>
        <w:t>, пасынк</w:t>
      </w:r>
      <w:r w:rsidR="009577BD">
        <w:rPr>
          <w:rFonts w:eastAsia="Arial Unicode MS"/>
          <w:color w:val="000000"/>
          <w:sz w:val="28"/>
          <w:szCs w:val="28"/>
          <w:lang w:bidi="ru-RU"/>
        </w:rPr>
        <w:t>ов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 и падчериц граждан, принимающих участие (принимавших участие, в том числе погибших (умерших)) в специальной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lastRenderedPageBreak/>
        <w:t>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(далее –</w:t>
      </w:r>
      <w:r w:rsidR="00E2150B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дети, пасынки и падчериц</w:t>
      </w:r>
      <w:r>
        <w:rPr>
          <w:rFonts w:eastAsia="Arial Unicode MS"/>
          <w:color w:val="000000"/>
          <w:sz w:val="28"/>
          <w:szCs w:val="28"/>
          <w:lang w:bidi="ru-RU"/>
        </w:rPr>
        <w:t>ы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граждан-участников СВО)</w:t>
      </w:r>
      <w:r>
        <w:rPr>
          <w:rFonts w:eastAsia="Arial Unicode MS"/>
          <w:color w:val="000000"/>
          <w:sz w:val="28"/>
          <w:szCs w:val="28"/>
          <w:lang w:bidi="ru-RU"/>
        </w:rPr>
        <w:t>,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с учетом очередности рождения детей, пасынков и падчериц и до достижения ими возраста 18 лет, в размере: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25% размера родительской платы - на первых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55% размера родительской платы - на вторых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;         </w:t>
      </w:r>
    </w:p>
    <w:p w:rsidR="00E37A9D" w:rsidRPr="00150EF1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75% размера родительской платы - на третьих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ДОУ.</w:t>
      </w:r>
    </w:p>
    <w:p w:rsidR="00150EF1" w:rsidRDefault="00F1461A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Для подтверждения права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на у</w:t>
      </w:r>
      <w:r w:rsidR="00E1247A" w:rsidRPr="00E1247A">
        <w:rPr>
          <w:rFonts w:eastAsia="Arial Unicode MS"/>
          <w:color w:val="000000"/>
          <w:sz w:val="28"/>
          <w:szCs w:val="28"/>
          <w:lang w:bidi="ru-RU"/>
        </w:rPr>
        <w:t xml:space="preserve">меньшение родительской платы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за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содержание ребенка (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присмотр и уход за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ребенком)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родители (законные представители) 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представляют заявление с приложением следующих документов:</w:t>
      </w:r>
    </w:p>
    <w:p w:rsidR="00767FDA" w:rsidRPr="00150EF1" w:rsidRDefault="00767FDA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767FDA">
        <w:rPr>
          <w:rFonts w:eastAsia="Arial Unicode MS"/>
          <w:color w:val="000000"/>
          <w:sz w:val="28"/>
          <w:szCs w:val="28"/>
          <w:lang w:bidi="ru-RU"/>
        </w:rPr>
        <w:t>паспорт, свидетельство о рождении ребенка, а также документы, подтверждающие право на уменьшение родительской платы за содержание ребенка (присмотр и уход за ребенком):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u w:val="single"/>
          <w:lang w:bidi="ru-RU"/>
        </w:rPr>
      </w:pPr>
      <w:bookmarkStart w:id="1" w:name="bookmark4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.1. Родители (законные представители), имеющие трех и более несовершеннолетних детей:</w:t>
      </w:r>
      <w:bookmarkEnd w:id="1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справки о том, что семья состоит на учете как многодетная в органах социальной защиты населения;</w:t>
      </w:r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свидетельств о рождении несовершеннолетних детей.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2" w:name="bookmark5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.2. Родители (законные представители), имеющие детей-инвалидов, посещающих ДОУ:</w:t>
      </w:r>
      <w:bookmarkEnd w:id="2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справки, выданной Федеральным государственным учреждением медико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softHyphen/>
        <w:t>социальной экспертизы, об установлении ребенку категории "ребенок-инвалид".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3" w:name="bookmark6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.3. Законные представители детей-сирот и детей, оставшихся без попечения родителей:</w:t>
      </w:r>
      <w:bookmarkEnd w:id="3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постановления органа опеки и попечительства о назначении опекуном;</w:t>
      </w:r>
    </w:p>
    <w:p w:rsidR="004C69F5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  <w:bookmarkStart w:id="4" w:name="bookmark7"/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:rsidR="004C69F5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.4. Родители усыновленных (удочеренных) детей:</w:t>
      </w:r>
      <w:bookmarkEnd w:id="4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свидетельства об усыновлении (удочерении);</w:t>
      </w:r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решения суда об установлении усыновления (удочерения).</w:t>
      </w:r>
    </w:p>
    <w:p w:rsidR="00150EF1" w:rsidRPr="00150EF1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.5. Роди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тели, являющиеся инвалидами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,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II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,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III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группы:</w:t>
      </w:r>
    </w:p>
    <w:p w:rsidR="00150EF1" w:rsidRPr="00150EF1" w:rsidRDefault="004C69F5" w:rsidP="00150EF1">
      <w:pPr>
        <w:widowControl w:val="0"/>
        <w:ind w:left="36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к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опию справки об установлении инвалидности 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.6. 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>Для установления уменьшения родительской плат</w:t>
      </w:r>
      <w:r>
        <w:rPr>
          <w:rFonts w:eastAsia="Arial Unicode MS"/>
          <w:color w:val="000000"/>
          <w:sz w:val="28"/>
          <w:szCs w:val="28"/>
          <w:lang w:bidi="ru-RU"/>
        </w:rPr>
        <w:t>ы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 за присмотр и уход за детьми, пасынками и падчерицами граждан-участников СВО, посещающими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: 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4C69F5">
        <w:rPr>
          <w:rFonts w:eastAsia="Arial Unicode MS"/>
          <w:color w:val="000000"/>
          <w:sz w:val="28"/>
          <w:szCs w:val="28"/>
          <w:lang w:bidi="ru-RU"/>
        </w:rPr>
        <w:t>- копии свидетельств о рождении (свидетельств об усыновлении (удочерении)) детей, в том числе детей от другого(их) родителя(ей), совместно проживающих с заявителем, а также копию акта органа опеки и попечительства о назначении опекуна. Если льгота оформляется на падчерицу или пасынка участника специальной военной операции, то также представить свидетельство о заключении брака;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>- копию документа, удостоверяющего личность заявителя;</w:t>
      </w:r>
    </w:p>
    <w:p w:rsid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 - справку из воинской части, военкомата или федерального органа власти (государственной организации), подтверждающая участие родителя (законного представителя) в специальной военной операции».</w:t>
      </w:r>
    </w:p>
    <w:p w:rsid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3A194F" w:rsidRPr="003A194F" w:rsidRDefault="003A194F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3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. При наступлении обстоятельств, влекущих отмену установления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, родители (законные представители) в течение 14 дней со дня наступления соответствующих обстоятельств обязаны уведомить об этом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3A194F" w:rsidRPr="003A194F" w:rsidRDefault="003A194F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Родителям (законным представителям), имеющим право на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уменьшение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по нескольким основаниям,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уменьшение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предоставляется только по одному из оснований по их выбору. В заявлении на установление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родители (законные представители) должны указать основание предоставления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5A5A2F" w:rsidRDefault="00033D69" w:rsidP="005A5A2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4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 В случае 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непредставления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документов в указанные сроки без уважительных причин мера социальной поддержки в виде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при оплате </w:t>
      </w:r>
      <w:r w:rsidRPr="00033D69">
        <w:rPr>
          <w:rFonts w:eastAsia="Arial Unicode MS"/>
          <w:color w:val="000000"/>
          <w:sz w:val="28"/>
          <w:szCs w:val="28"/>
          <w:lang w:bidi="ru-RU"/>
        </w:rPr>
        <w:t xml:space="preserve">за содержание ребенка (присмотр и уход за ребенком) 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автоматически снимается 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родительская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плата за </w:t>
      </w:r>
      <w:r w:rsidRPr="00033D69">
        <w:rPr>
          <w:rFonts w:eastAsia="Arial Unicode MS"/>
          <w:color w:val="000000"/>
          <w:sz w:val="28"/>
          <w:szCs w:val="28"/>
          <w:lang w:bidi="ru-RU"/>
        </w:rPr>
        <w:t xml:space="preserve">содержание ребенка (присмотр и уход за ребенком) 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начисляется в полном объеме со следующего месяца.</w:t>
      </w:r>
    </w:p>
    <w:p w:rsidR="003A194F" w:rsidRPr="005A5A2F" w:rsidRDefault="00767FDA" w:rsidP="005A5A2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</w:t>
      </w:r>
      <w:r w:rsidR="005A5A2F">
        <w:rPr>
          <w:rFonts w:eastAsia="Arial Unicode MS"/>
          <w:color w:val="000000"/>
          <w:sz w:val="28"/>
          <w:szCs w:val="28"/>
          <w:lang w:bidi="ru-RU"/>
        </w:rPr>
        <w:t xml:space="preserve">    </w:t>
      </w:r>
      <w:r w:rsidR="00033D69" w:rsidRPr="005A5A2F">
        <w:rPr>
          <w:rFonts w:eastAsia="Arial Unicode MS"/>
          <w:sz w:val="28"/>
          <w:szCs w:val="28"/>
        </w:rPr>
        <w:t>5.</w:t>
      </w:r>
      <w:r w:rsidR="00E2150B" w:rsidRPr="005A5A2F">
        <w:rPr>
          <w:rFonts w:eastAsia="Arial Unicode MS"/>
          <w:sz w:val="28"/>
          <w:szCs w:val="28"/>
        </w:rPr>
        <w:t>5</w:t>
      </w:r>
      <w:r w:rsidR="00033D69" w:rsidRPr="005A5A2F">
        <w:rPr>
          <w:rFonts w:eastAsia="Arial Unicode MS"/>
          <w:sz w:val="28"/>
          <w:szCs w:val="28"/>
        </w:rPr>
        <w:t>.</w:t>
      </w:r>
      <w:r w:rsidR="003A194F" w:rsidRPr="005A5A2F">
        <w:rPr>
          <w:rFonts w:eastAsia="Arial Unicode MS"/>
          <w:sz w:val="28"/>
          <w:szCs w:val="28"/>
        </w:rPr>
        <w:t xml:space="preserve"> В предоставлении </w:t>
      </w:r>
      <w:r w:rsidRPr="00767FDA">
        <w:rPr>
          <w:rFonts w:eastAsia="Arial Unicode MS"/>
          <w:sz w:val="28"/>
          <w:szCs w:val="28"/>
        </w:rPr>
        <w:t>уменьшени</w:t>
      </w:r>
      <w:r>
        <w:rPr>
          <w:rFonts w:eastAsia="Arial Unicode MS"/>
          <w:sz w:val="28"/>
          <w:szCs w:val="28"/>
        </w:rPr>
        <w:t>я</w:t>
      </w:r>
      <w:r w:rsidRPr="00767FDA">
        <w:rPr>
          <w:rFonts w:eastAsia="Arial Unicode MS"/>
          <w:sz w:val="28"/>
          <w:szCs w:val="28"/>
        </w:rPr>
        <w:t xml:space="preserve"> родительской платы за содержание ребенка (присмотр и уход за ребенком)</w:t>
      </w:r>
      <w:r w:rsidR="003A194F" w:rsidRPr="005A5A2F">
        <w:rPr>
          <w:rFonts w:eastAsia="Arial Unicode MS"/>
          <w:sz w:val="28"/>
          <w:szCs w:val="28"/>
        </w:rPr>
        <w:t xml:space="preserve"> родителю (законному представителю) отказывается в случае непредставления полного пакета документов,</w:t>
      </w:r>
      <w:r w:rsidR="005A5A2F">
        <w:rPr>
          <w:rFonts w:eastAsia="Arial Unicode MS"/>
          <w:sz w:val="28"/>
          <w:szCs w:val="28"/>
        </w:rPr>
        <w:t xml:space="preserve"> </w:t>
      </w:r>
      <w:r w:rsidR="003A194F" w:rsidRPr="005A5A2F">
        <w:rPr>
          <w:rFonts w:eastAsia="Arial Unicode MS"/>
          <w:sz w:val="28"/>
          <w:szCs w:val="28"/>
        </w:rPr>
        <w:t xml:space="preserve">предусмотренного пунктом </w:t>
      </w:r>
      <w:r w:rsidR="00033D69" w:rsidRPr="005A5A2F">
        <w:rPr>
          <w:rFonts w:eastAsia="Arial Unicode MS"/>
          <w:sz w:val="28"/>
          <w:szCs w:val="28"/>
        </w:rPr>
        <w:t>5.</w:t>
      </w:r>
      <w:r w:rsidR="00E2150B" w:rsidRPr="005A5A2F">
        <w:rPr>
          <w:rFonts w:eastAsia="Arial Unicode MS"/>
          <w:sz w:val="28"/>
          <w:szCs w:val="28"/>
        </w:rPr>
        <w:t>2</w:t>
      </w:r>
      <w:r w:rsidR="00033D69" w:rsidRPr="005A5A2F">
        <w:rPr>
          <w:rFonts w:eastAsia="Arial Unicode MS"/>
          <w:sz w:val="28"/>
          <w:szCs w:val="28"/>
        </w:rPr>
        <w:t>.</w:t>
      </w:r>
      <w:r w:rsidR="003A194F" w:rsidRPr="005A5A2F">
        <w:rPr>
          <w:rFonts w:eastAsia="Arial Unicode MS"/>
          <w:sz w:val="28"/>
          <w:szCs w:val="28"/>
        </w:rPr>
        <w:t xml:space="preserve"> настоящего Порядка.</w:t>
      </w:r>
    </w:p>
    <w:p w:rsidR="003A194F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 В целях социальной поддержки детей из малоимущих семей, родителям (законным представителям) детей, посещающих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, реализующие основную образовательную программу дошкольного образования, выплачивается компенсация части родительской платы за присмотр и уход за детьми.</w:t>
      </w:r>
    </w:p>
    <w:p w:rsidR="007C7D70" w:rsidRDefault="00A45521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     Право на получение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социальной поддержки по уменьшению родительской платы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за содержание ребенка (присмотр и уход за ребенком) в ДОУ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, предусмотренной пунктом </w:t>
      </w:r>
      <w:r w:rsidR="007C7D70">
        <w:rPr>
          <w:rFonts w:eastAsia="Arial Unicode MS"/>
          <w:color w:val="000000"/>
          <w:sz w:val="28"/>
          <w:szCs w:val="28"/>
          <w:lang w:bidi="ru-RU"/>
        </w:rPr>
        <w:t>5.1.5.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настоящего Порядка, не предоставляется </w:t>
      </w:r>
      <w:bookmarkStart w:id="5" w:name="_GoBack"/>
      <w:bookmarkEnd w:id="5"/>
      <w:r w:rsidR="007C7D70">
        <w:rPr>
          <w:rFonts w:eastAsia="Arial Unicode MS"/>
          <w:color w:val="000000"/>
          <w:sz w:val="28"/>
          <w:szCs w:val="28"/>
          <w:lang w:bidi="ru-RU"/>
        </w:rPr>
        <w:t>при условии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принятия решения родителем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(законным представител</w:t>
      </w:r>
      <w:r>
        <w:rPr>
          <w:rFonts w:eastAsia="Arial Unicode MS"/>
          <w:color w:val="000000"/>
          <w:sz w:val="28"/>
          <w:szCs w:val="28"/>
          <w:lang w:bidi="ru-RU"/>
        </w:rPr>
        <w:t>е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м)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детей,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пасынков и падчериц граждан-участников СВО</w:t>
      </w:r>
      <w:r w:rsidR="007C7D70">
        <w:rPr>
          <w:rFonts w:eastAsia="Arial Unicode MS"/>
          <w:color w:val="000000"/>
          <w:sz w:val="28"/>
          <w:szCs w:val="28"/>
          <w:lang w:bidi="ru-RU"/>
        </w:rPr>
        <w:t xml:space="preserve"> на получение компенсации </w:t>
      </w:r>
      <w:r w:rsidR="007C7D70" w:rsidRPr="007C7D70">
        <w:rPr>
          <w:rFonts w:eastAsia="Arial Unicode MS"/>
          <w:color w:val="000000"/>
          <w:sz w:val="28"/>
          <w:szCs w:val="28"/>
          <w:lang w:bidi="ru-RU"/>
        </w:rPr>
        <w:t>части родительской платы за присмотр и уход за детьми</w:t>
      </w:r>
      <w:r w:rsidR="007C7D70">
        <w:rPr>
          <w:rFonts w:eastAsia="Arial Unicode MS"/>
          <w:color w:val="000000"/>
          <w:sz w:val="28"/>
          <w:szCs w:val="28"/>
          <w:lang w:bidi="ru-RU"/>
        </w:rPr>
        <w:t xml:space="preserve"> в ДОУ.</w:t>
      </w:r>
    </w:p>
    <w:p w:rsidR="003A194F" w:rsidRPr="003A194F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.1. Компенсация родительской платы за присмотр и уход за детьми, посещающими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, выплачивается с учетом фактической посещаемости.</w:t>
      </w:r>
    </w:p>
    <w:p w:rsidR="003A194F" w:rsidRPr="00150EF1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.2. Размер и порядок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и порядок ее выплаты устанавливаются Правительством Ивановской области.</w:t>
      </w:r>
    </w:p>
    <w:p w:rsidR="004C69F5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6" w:name="bookmark8"/>
    </w:p>
    <w:p w:rsidR="00150EF1" w:rsidRPr="00150EF1" w:rsidRDefault="00150EF1" w:rsidP="004C69F5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>6. Расходование родительской платы</w:t>
      </w:r>
      <w:bookmarkEnd w:id="6"/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6.3. Расход поступающих денежных средств родительской платы осуществляется на оплату организации питания детей.</w:t>
      </w:r>
    </w:p>
    <w:p w:rsidR="00150EF1" w:rsidRDefault="00150EF1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color w:val="000000"/>
          <w:sz w:val="28"/>
          <w:szCs w:val="28"/>
          <w:lang w:bidi="ru-RU"/>
        </w:rPr>
        <w:t xml:space="preserve">6.4. Учёт денежных средств родительской платы ведётся в </w:t>
      </w:r>
      <w:r w:rsidR="004C69F5"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150EF1">
        <w:rPr>
          <w:rFonts w:eastAsia="Arial Unicode MS"/>
          <w:color w:val="000000"/>
          <w:sz w:val="28"/>
          <w:szCs w:val="28"/>
          <w:lang w:bidi="ru-RU"/>
        </w:rPr>
        <w:t xml:space="preserve"> в соответствии с установленным порядком ведения бухгалтерского учёта.</w:t>
      </w:r>
    </w:p>
    <w:p w:rsidR="004C69F5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150EF1" w:rsidRPr="00150EF1" w:rsidRDefault="00150EF1" w:rsidP="004C69F5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bookmarkStart w:id="7" w:name="bookmark9"/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>7. Порядок действий при наличии задолженности по родительской плате</w:t>
      </w:r>
      <w:bookmarkEnd w:id="7"/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7.1. Родители (законные представители)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обязаны своевременно вносить родительскую плату на лицевой счёт ДОУ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.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>
        <w:rPr>
          <w:rFonts w:eastAsia="Arial Unicode MS"/>
          <w:color w:val="000000"/>
          <w:sz w:val="28"/>
          <w:szCs w:val="28"/>
          <w:lang w:bidi="ru-RU"/>
        </w:rPr>
        <w:t>МКУ ФМЦ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ежемесячно по состоянию на 1 и 20 число представляет заведующему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информацию о задолженности по родительской плате.</w:t>
      </w:r>
    </w:p>
    <w:p w:rsidR="00150EF1" w:rsidRPr="00150EF1" w:rsidRDefault="004C69F5" w:rsidP="00150EF1">
      <w:pPr>
        <w:widowControl w:val="0"/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sz w:val="28"/>
          <w:szCs w:val="28"/>
          <w:lang w:bidi="ru-RU"/>
        </w:rPr>
        <w:t xml:space="preserve">7.2. Ответственное лицо </w:t>
      </w:r>
      <w:r w:rsidR="00D4464D">
        <w:rPr>
          <w:rFonts w:eastAsia="Arial Unicode MS"/>
          <w:sz w:val="28"/>
          <w:szCs w:val="28"/>
          <w:lang w:bidi="ru-RU"/>
        </w:rPr>
        <w:t xml:space="preserve">ДОУ </w:t>
      </w:r>
      <w:r w:rsidR="00150EF1" w:rsidRPr="00150EF1">
        <w:rPr>
          <w:rFonts w:eastAsia="Arial Unicode MS"/>
          <w:sz w:val="28"/>
          <w:szCs w:val="28"/>
          <w:lang w:bidi="ru-RU"/>
        </w:rPr>
        <w:t>проводит мероприятия по информированию родителей (законных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 установленных сроках внесения родительской платы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7.4. Претензия о взыскании родительской платы составляется между ДОУ и родителем (законным представителем)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Адресатом претензии должен быть родитель (законный представитель), заключивший договор 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с 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7.6. Претензия подписываться заведующим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подпись удостоверяется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печатью, регистрируется в порядке, предусмотренном инструкцией по делопроизводству. Претензия вручается родителю (законному представителю)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3A194F" w:rsidRDefault="003A194F" w:rsidP="00150EF1">
      <w:pPr>
        <w:widowControl w:val="0"/>
        <w:jc w:val="both"/>
        <w:rPr>
          <w:rFonts w:eastAsia="Arial Unicode MS"/>
          <w:color w:val="FFFFFF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Исковое заявление подаётся в суд общей юрисдикции по месту жительства родителя (законного представителя)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имеющего задолженность по родительской плате. </w:t>
      </w:r>
      <w:r w:rsidR="00150EF1" w:rsidRPr="00150EF1">
        <w:rPr>
          <w:rFonts w:eastAsia="Arial Unicode MS"/>
          <w:color w:val="FFFFFF"/>
          <w:sz w:val="28"/>
          <w:szCs w:val="28"/>
          <w:lang w:bidi="ru-RU"/>
        </w:rPr>
        <w:t>Данное положение о плате h</w:t>
      </w:r>
      <w:r>
        <w:rPr>
          <w:rFonts w:eastAsia="Arial Unicode MS"/>
          <w:color w:val="FFFFFF"/>
          <w:sz w:val="28"/>
          <w:szCs w:val="28"/>
          <w:lang w:bidi="ru-RU"/>
        </w:rPr>
        <w:t>ttp:/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FFFFFF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</w:t>
      </w:r>
      <w:r w:rsidR="009337DD">
        <w:rPr>
          <w:rFonts w:eastAsia="Arial Unicode MS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вправе потребовать уплаты процентов на сумму долга.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7.9. В случае, если родитель (законный представитель)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не выполнил решение суда, заведующий проводит процедуру принудительного взыскания долга. Заведующий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обращается в службу судебных приставов по месту жительства родителя (законного представителя) с заявлением и исполнительным листом.</w:t>
      </w:r>
    </w:p>
    <w:p w:rsidR="00150EF1" w:rsidRPr="00150EF1" w:rsidRDefault="00DE735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7.10. Общий срок исковой давности по</w:t>
      </w:r>
      <w:r w:rsidR="00461024">
        <w:rPr>
          <w:rFonts w:eastAsia="Arial Unicode MS"/>
          <w:color w:val="000000"/>
          <w:sz w:val="28"/>
          <w:szCs w:val="28"/>
          <w:lang w:bidi="ru-RU"/>
        </w:rPr>
        <w:t xml:space="preserve"> взысканию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задолженности родительской платы составляет 3 года. </w:t>
      </w:r>
    </w:p>
    <w:p w:rsidR="00150EF1" w:rsidRPr="00150EF1" w:rsidRDefault="00150EF1" w:rsidP="00150EF1">
      <w:pPr>
        <w:widowControl w:val="0"/>
        <w:tabs>
          <w:tab w:val="left" w:pos="466"/>
        </w:tabs>
        <w:ind w:right="54"/>
        <w:jc w:val="both"/>
        <w:rPr>
          <w:sz w:val="28"/>
          <w:szCs w:val="28"/>
        </w:rPr>
      </w:pPr>
    </w:p>
    <w:p w:rsidR="00150EF1" w:rsidRPr="00150EF1" w:rsidRDefault="00150EF1" w:rsidP="00150EF1">
      <w:pPr>
        <w:jc w:val="center"/>
        <w:rPr>
          <w:b/>
          <w:sz w:val="28"/>
          <w:szCs w:val="28"/>
        </w:rPr>
      </w:pPr>
    </w:p>
    <w:p w:rsidR="00D05367" w:rsidRDefault="00D05367" w:rsidP="00267271">
      <w:pPr>
        <w:rPr>
          <w:sz w:val="28"/>
          <w:szCs w:val="28"/>
        </w:rPr>
      </w:pPr>
    </w:p>
    <w:sectPr w:rsidR="00D05367" w:rsidSect="006E3E9E">
      <w:type w:val="continuous"/>
      <w:pgSz w:w="11900" w:h="16820"/>
      <w:pgMar w:top="1134" w:right="567" w:bottom="567" w:left="1418" w:header="720" w:footer="386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409" w:rsidRDefault="00767409" w:rsidP="007B6420">
      <w:r>
        <w:separator/>
      </w:r>
    </w:p>
  </w:endnote>
  <w:endnote w:type="continuationSeparator" w:id="0">
    <w:p w:rsidR="00767409" w:rsidRDefault="00767409" w:rsidP="007B6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409" w:rsidRDefault="00767409" w:rsidP="007B6420">
      <w:r>
        <w:separator/>
      </w:r>
    </w:p>
  </w:footnote>
  <w:footnote w:type="continuationSeparator" w:id="0">
    <w:p w:rsidR="00767409" w:rsidRDefault="00767409" w:rsidP="007B6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D51"/>
    <w:multiLevelType w:val="hybridMultilevel"/>
    <w:tmpl w:val="9A760984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4555A"/>
    <w:multiLevelType w:val="hybridMultilevel"/>
    <w:tmpl w:val="6F4E9808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B46C9"/>
    <w:multiLevelType w:val="hybridMultilevel"/>
    <w:tmpl w:val="82D81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A03C0E"/>
    <w:multiLevelType w:val="hybridMultilevel"/>
    <w:tmpl w:val="465EE532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D1AD1"/>
    <w:multiLevelType w:val="multilevel"/>
    <w:tmpl w:val="08E0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74386"/>
    <w:multiLevelType w:val="hybridMultilevel"/>
    <w:tmpl w:val="70B2DC3C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A709A"/>
    <w:multiLevelType w:val="multilevel"/>
    <w:tmpl w:val="E4204A8C"/>
    <w:lvl w:ilvl="0">
      <w:start w:val="1"/>
      <w:numFmt w:val="decimal"/>
      <w:lvlText w:val="%1"/>
      <w:lvlJc w:val="left"/>
      <w:pPr>
        <w:ind w:left="253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4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521"/>
      </w:pPr>
      <w:rPr>
        <w:rFonts w:hint="default"/>
        <w:lang w:val="ru-RU" w:eastAsia="en-US" w:bidi="ar-SA"/>
      </w:rPr>
    </w:lvl>
  </w:abstractNum>
  <w:abstractNum w:abstractNumId="7">
    <w:nsid w:val="7DD80AE4"/>
    <w:multiLevelType w:val="hybridMultilevel"/>
    <w:tmpl w:val="0F20C370"/>
    <w:lvl w:ilvl="0" w:tplc="12B65036">
      <w:start w:val="1"/>
      <w:numFmt w:val="decimal"/>
      <w:lvlText w:val="%1."/>
      <w:lvlJc w:val="left"/>
      <w:pPr>
        <w:ind w:left="417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1C0C9D8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2" w:tplc="D8C0E104">
      <w:numFmt w:val="bullet"/>
      <w:lvlText w:val="•"/>
      <w:lvlJc w:val="left"/>
      <w:pPr>
        <w:ind w:left="5400" w:hanging="281"/>
      </w:pPr>
      <w:rPr>
        <w:rFonts w:hint="default"/>
        <w:lang w:val="ru-RU" w:eastAsia="en-US" w:bidi="ar-SA"/>
      </w:rPr>
    </w:lvl>
    <w:lvl w:ilvl="3" w:tplc="1556E6B4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4" w:tplc="281071B4">
      <w:numFmt w:val="bullet"/>
      <w:lvlText w:val="•"/>
      <w:lvlJc w:val="left"/>
      <w:pPr>
        <w:ind w:left="6621" w:hanging="281"/>
      </w:pPr>
      <w:rPr>
        <w:rFonts w:hint="default"/>
        <w:lang w:val="ru-RU" w:eastAsia="en-US" w:bidi="ar-SA"/>
      </w:rPr>
    </w:lvl>
    <w:lvl w:ilvl="5" w:tplc="9780A5A4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6" w:tplc="202C894E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7" w:tplc="1C3C9630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  <w:lvl w:ilvl="8" w:tplc="39A25A96">
      <w:numFmt w:val="bullet"/>
      <w:lvlText w:val="•"/>
      <w:lvlJc w:val="left"/>
      <w:pPr>
        <w:ind w:left="9063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2E32"/>
    <w:rsid w:val="00002BC5"/>
    <w:rsid w:val="00013F07"/>
    <w:rsid w:val="00033D69"/>
    <w:rsid w:val="00051F4F"/>
    <w:rsid w:val="00071194"/>
    <w:rsid w:val="00086B7F"/>
    <w:rsid w:val="000A569C"/>
    <w:rsid w:val="000A63F4"/>
    <w:rsid w:val="000B09F5"/>
    <w:rsid w:val="000B43BE"/>
    <w:rsid w:val="000C62D8"/>
    <w:rsid w:val="000D3EB2"/>
    <w:rsid w:val="000E25BF"/>
    <w:rsid w:val="000F6460"/>
    <w:rsid w:val="000F687D"/>
    <w:rsid w:val="00114373"/>
    <w:rsid w:val="00115039"/>
    <w:rsid w:val="001308B0"/>
    <w:rsid w:val="0014717F"/>
    <w:rsid w:val="00147470"/>
    <w:rsid w:val="00150EF1"/>
    <w:rsid w:val="00153E23"/>
    <w:rsid w:val="00155728"/>
    <w:rsid w:val="00161675"/>
    <w:rsid w:val="00174565"/>
    <w:rsid w:val="00196226"/>
    <w:rsid w:val="001B773B"/>
    <w:rsid w:val="001B7A9C"/>
    <w:rsid w:val="001E0594"/>
    <w:rsid w:val="001E3AE4"/>
    <w:rsid w:val="002059A9"/>
    <w:rsid w:val="00212374"/>
    <w:rsid w:val="0022265F"/>
    <w:rsid w:val="00245DCB"/>
    <w:rsid w:val="0024713F"/>
    <w:rsid w:val="00254EF3"/>
    <w:rsid w:val="00267271"/>
    <w:rsid w:val="00274836"/>
    <w:rsid w:val="002A337C"/>
    <w:rsid w:val="002B0F60"/>
    <w:rsid w:val="002C5B50"/>
    <w:rsid w:val="002C7EFA"/>
    <w:rsid w:val="002D36AA"/>
    <w:rsid w:val="002F1D87"/>
    <w:rsid w:val="00303C74"/>
    <w:rsid w:val="00345E4B"/>
    <w:rsid w:val="003516A2"/>
    <w:rsid w:val="00353B47"/>
    <w:rsid w:val="00355B48"/>
    <w:rsid w:val="00355EAA"/>
    <w:rsid w:val="00364A07"/>
    <w:rsid w:val="003836A3"/>
    <w:rsid w:val="0039025A"/>
    <w:rsid w:val="003A194F"/>
    <w:rsid w:val="003A3D77"/>
    <w:rsid w:val="003A61FB"/>
    <w:rsid w:val="003C309B"/>
    <w:rsid w:val="003D441B"/>
    <w:rsid w:val="003F2216"/>
    <w:rsid w:val="0040140D"/>
    <w:rsid w:val="00414063"/>
    <w:rsid w:val="00424CB9"/>
    <w:rsid w:val="004260A2"/>
    <w:rsid w:val="00437E21"/>
    <w:rsid w:val="00461024"/>
    <w:rsid w:val="004B617B"/>
    <w:rsid w:val="004C2845"/>
    <w:rsid w:val="004C4CBB"/>
    <w:rsid w:val="004C69F5"/>
    <w:rsid w:val="004D1FF3"/>
    <w:rsid w:val="00507343"/>
    <w:rsid w:val="0051187C"/>
    <w:rsid w:val="00575BC5"/>
    <w:rsid w:val="005825CC"/>
    <w:rsid w:val="00590A44"/>
    <w:rsid w:val="0059383C"/>
    <w:rsid w:val="00596D6D"/>
    <w:rsid w:val="005A5A2F"/>
    <w:rsid w:val="005B41C4"/>
    <w:rsid w:val="00603A76"/>
    <w:rsid w:val="00656FFC"/>
    <w:rsid w:val="00671B0F"/>
    <w:rsid w:val="00691F62"/>
    <w:rsid w:val="006E3E9E"/>
    <w:rsid w:val="006E68AE"/>
    <w:rsid w:val="006F4C59"/>
    <w:rsid w:val="0071115B"/>
    <w:rsid w:val="0071258D"/>
    <w:rsid w:val="00754CAC"/>
    <w:rsid w:val="00767409"/>
    <w:rsid w:val="00767FDA"/>
    <w:rsid w:val="0077002F"/>
    <w:rsid w:val="007835C5"/>
    <w:rsid w:val="007A1B33"/>
    <w:rsid w:val="007B6420"/>
    <w:rsid w:val="007C7D70"/>
    <w:rsid w:val="007D77BE"/>
    <w:rsid w:val="00807E29"/>
    <w:rsid w:val="008155E0"/>
    <w:rsid w:val="00842C0F"/>
    <w:rsid w:val="00846062"/>
    <w:rsid w:val="008522FD"/>
    <w:rsid w:val="008527CE"/>
    <w:rsid w:val="00853F62"/>
    <w:rsid w:val="00855BAB"/>
    <w:rsid w:val="00856471"/>
    <w:rsid w:val="00877779"/>
    <w:rsid w:val="008F1CB2"/>
    <w:rsid w:val="008F41AC"/>
    <w:rsid w:val="008F455B"/>
    <w:rsid w:val="009046C1"/>
    <w:rsid w:val="00915DF0"/>
    <w:rsid w:val="00923886"/>
    <w:rsid w:val="009337DD"/>
    <w:rsid w:val="00934537"/>
    <w:rsid w:val="00935FAD"/>
    <w:rsid w:val="009536E6"/>
    <w:rsid w:val="009577BD"/>
    <w:rsid w:val="00963E69"/>
    <w:rsid w:val="00972BB5"/>
    <w:rsid w:val="00996C86"/>
    <w:rsid w:val="009B4AF4"/>
    <w:rsid w:val="009B5130"/>
    <w:rsid w:val="009B7ED1"/>
    <w:rsid w:val="00A1134C"/>
    <w:rsid w:val="00A15BDC"/>
    <w:rsid w:val="00A21C8A"/>
    <w:rsid w:val="00A33504"/>
    <w:rsid w:val="00A45521"/>
    <w:rsid w:val="00A46897"/>
    <w:rsid w:val="00A561E2"/>
    <w:rsid w:val="00A661EE"/>
    <w:rsid w:val="00A72B47"/>
    <w:rsid w:val="00A81D03"/>
    <w:rsid w:val="00A92E32"/>
    <w:rsid w:val="00AC587D"/>
    <w:rsid w:val="00AD1F9D"/>
    <w:rsid w:val="00AE0A22"/>
    <w:rsid w:val="00AE73D1"/>
    <w:rsid w:val="00AF37B4"/>
    <w:rsid w:val="00AF633F"/>
    <w:rsid w:val="00B159EF"/>
    <w:rsid w:val="00B16CB6"/>
    <w:rsid w:val="00B20937"/>
    <w:rsid w:val="00B243F4"/>
    <w:rsid w:val="00B411EA"/>
    <w:rsid w:val="00B47D5B"/>
    <w:rsid w:val="00B569CF"/>
    <w:rsid w:val="00BD0A64"/>
    <w:rsid w:val="00BD33E3"/>
    <w:rsid w:val="00BD533B"/>
    <w:rsid w:val="00BF1022"/>
    <w:rsid w:val="00BF4A9C"/>
    <w:rsid w:val="00BF570E"/>
    <w:rsid w:val="00C002D0"/>
    <w:rsid w:val="00C15FC7"/>
    <w:rsid w:val="00C21980"/>
    <w:rsid w:val="00C221D0"/>
    <w:rsid w:val="00C24341"/>
    <w:rsid w:val="00C40530"/>
    <w:rsid w:val="00C426C3"/>
    <w:rsid w:val="00C636A6"/>
    <w:rsid w:val="00C637CB"/>
    <w:rsid w:val="00C82D68"/>
    <w:rsid w:val="00CC305F"/>
    <w:rsid w:val="00D05367"/>
    <w:rsid w:val="00D066BD"/>
    <w:rsid w:val="00D15467"/>
    <w:rsid w:val="00D22625"/>
    <w:rsid w:val="00D25B1D"/>
    <w:rsid w:val="00D311D4"/>
    <w:rsid w:val="00D32368"/>
    <w:rsid w:val="00D34983"/>
    <w:rsid w:val="00D369DA"/>
    <w:rsid w:val="00D4464D"/>
    <w:rsid w:val="00D470C8"/>
    <w:rsid w:val="00D55BC6"/>
    <w:rsid w:val="00D77114"/>
    <w:rsid w:val="00DA3576"/>
    <w:rsid w:val="00DA3911"/>
    <w:rsid w:val="00DA5DE3"/>
    <w:rsid w:val="00DA7FE2"/>
    <w:rsid w:val="00DD289A"/>
    <w:rsid w:val="00DE1640"/>
    <w:rsid w:val="00DE6F4D"/>
    <w:rsid w:val="00DE735D"/>
    <w:rsid w:val="00DF284A"/>
    <w:rsid w:val="00DF6E09"/>
    <w:rsid w:val="00DF7268"/>
    <w:rsid w:val="00E00B1E"/>
    <w:rsid w:val="00E057C4"/>
    <w:rsid w:val="00E120BD"/>
    <w:rsid w:val="00E1247A"/>
    <w:rsid w:val="00E134BE"/>
    <w:rsid w:val="00E2150B"/>
    <w:rsid w:val="00E37A9D"/>
    <w:rsid w:val="00E42D1B"/>
    <w:rsid w:val="00E5444E"/>
    <w:rsid w:val="00E56757"/>
    <w:rsid w:val="00E64C84"/>
    <w:rsid w:val="00E70439"/>
    <w:rsid w:val="00E705DD"/>
    <w:rsid w:val="00E80D6F"/>
    <w:rsid w:val="00E8659D"/>
    <w:rsid w:val="00E867CD"/>
    <w:rsid w:val="00EC249A"/>
    <w:rsid w:val="00EC40C6"/>
    <w:rsid w:val="00ED2BAC"/>
    <w:rsid w:val="00ED510E"/>
    <w:rsid w:val="00EE1FCB"/>
    <w:rsid w:val="00EE3311"/>
    <w:rsid w:val="00EF0A31"/>
    <w:rsid w:val="00EF44B4"/>
    <w:rsid w:val="00EF689E"/>
    <w:rsid w:val="00F12A72"/>
    <w:rsid w:val="00F1461A"/>
    <w:rsid w:val="00F23039"/>
    <w:rsid w:val="00F460AC"/>
    <w:rsid w:val="00F5319C"/>
    <w:rsid w:val="00F60051"/>
    <w:rsid w:val="00F8733E"/>
    <w:rsid w:val="00FC1CE4"/>
    <w:rsid w:val="00FC75C4"/>
    <w:rsid w:val="00FD12BB"/>
    <w:rsid w:val="00FD19FA"/>
    <w:rsid w:val="00FF4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E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2E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4717F"/>
    <w:pPr>
      <w:spacing w:before="100" w:beforeAutospacing="1" w:after="100" w:afterAutospacing="1"/>
    </w:pPr>
  </w:style>
  <w:style w:type="paragraph" w:customStyle="1" w:styleId="ConsPlusNormal">
    <w:name w:val="ConsPlusNormal"/>
    <w:rsid w:val="00596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1"/>
    <w:qFormat/>
    <w:rsid w:val="00353B47"/>
    <w:pPr>
      <w:ind w:left="720"/>
      <w:contextualSpacing/>
    </w:pPr>
  </w:style>
  <w:style w:type="paragraph" w:styleId="ac">
    <w:name w:val="Body Text"/>
    <w:basedOn w:val="a"/>
    <w:link w:val="ad"/>
    <w:uiPriority w:val="1"/>
    <w:qFormat/>
    <w:rsid w:val="00150EF1"/>
    <w:pPr>
      <w:widowControl w:val="0"/>
      <w:autoSpaceDE w:val="0"/>
      <w:autoSpaceDN w:val="0"/>
      <w:ind w:left="253" w:firstLine="54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50EF1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unhideWhenUsed/>
    <w:rsid w:val="006E3E9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3FF6C86A9EF8D2CB7EA43FC1A179C53D48CC7A45B07655AD76327176FEr4D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3FF6C86A9EF8D2CB7EA43FC1A179C53D48CC7F43B27E55AD76327176FE41B03EB0444D2Dr6D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8135-8BB5-42B5-9DB4-D8D582DF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Рита</cp:lastModifiedBy>
  <cp:revision>3</cp:revision>
  <cp:lastPrinted>2023-03-02T05:59:00Z</cp:lastPrinted>
  <dcterms:created xsi:type="dcterms:W3CDTF">2023-03-02T11:11:00Z</dcterms:created>
  <dcterms:modified xsi:type="dcterms:W3CDTF">2023-03-02T11:11:00Z</dcterms:modified>
</cp:coreProperties>
</file>